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AAC7" w14:textId="5D753D24" w:rsidR="00102D6D" w:rsidRPr="00AC2D3A" w:rsidRDefault="00352E4E" w:rsidP="00AC2D3A">
      <w:pPr>
        <w:pStyle w:val="Rubrik1"/>
        <w:spacing w:after="360"/>
        <w:rPr>
          <w:sz w:val="44"/>
          <w:szCs w:val="44"/>
        </w:rPr>
      </w:pPr>
      <w:r w:rsidRPr="00352E4E">
        <w:rPr>
          <w:sz w:val="44"/>
          <w:szCs w:val="44"/>
        </w:rPr>
        <w:t xml:space="preserve">Utrustningslista </w:t>
      </w:r>
      <w:proofErr w:type="spellStart"/>
      <w:r w:rsidRPr="00352E4E">
        <w:rPr>
          <w:sz w:val="44"/>
          <w:szCs w:val="44"/>
        </w:rPr>
        <w:t>stugtur</w:t>
      </w:r>
      <w:proofErr w:type="spellEnd"/>
      <w:r w:rsidRPr="00352E4E">
        <w:rPr>
          <w:sz w:val="44"/>
          <w:szCs w:val="44"/>
        </w:rPr>
        <w:t xml:space="preserve"> </w:t>
      </w:r>
      <w:r>
        <w:rPr>
          <w:sz w:val="44"/>
          <w:szCs w:val="44"/>
        </w:rPr>
        <w:t>vinter</w:t>
      </w:r>
    </w:p>
    <w:p w14:paraId="180C00C7" w14:textId="61C9F435" w:rsidR="00352E4E" w:rsidRDefault="00352E4E" w:rsidP="00352E4E">
      <w:pPr>
        <w:pStyle w:val="Ingress"/>
      </w:pPr>
      <w:r w:rsidRPr="00352E4E">
        <w:t>Utrustningen behövs för att du ska vara väl förberedd för äventyret och är en förutsättning för att vi ska få en trygg upplevelse tillsammans. Det är varje deltagare ansvarar att se till att obligatorisk personlig utrustning är med på turen. Kontrollera din utrustning hemma så att du vet att den fungerar. Den frivilliga utrustningen är vår rekommendation på sådant som kan vara trevligt att ta med eller som gör dig extra väl förberedd</w:t>
      </w:r>
      <w:r w:rsidR="00BA1F92">
        <w:t xml:space="preserve">. Från denna del av utrustningslistan väljer </w:t>
      </w:r>
      <w:r w:rsidRPr="00352E4E">
        <w:t>du själv vad du tar med.</w:t>
      </w:r>
    </w:p>
    <w:p w14:paraId="239946AF" w14:textId="14BAD4A4" w:rsidR="00352E4E" w:rsidRDefault="00BA1F92" w:rsidP="00352E4E">
      <w:pPr>
        <w:pStyle w:val="Ingress"/>
        <w:rPr>
          <w:sz w:val="21"/>
          <w:szCs w:val="21"/>
          <w:lang w:val="en-US"/>
        </w:rPr>
      </w:pPr>
      <w:proofErr w:type="spellStart"/>
      <w:r w:rsidRPr="00352E4E">
        <w:rPr>
          <w:sz w:val="21"/>
          <w:szCs w:val="21"/>
          <w:lang w:val="en-US"/>
        </w:rPr>
        <w:t>Friluftsfrämjandet</w:t>
      </w:r>
      <w:proofErr w:type="spellEnd"/>
      <w:r w:rsidRPr="00352E4E">
        <w:rPr>
          <w:sz w:val="21"/>
          <w:szCs w:val="21"/>
          <w:lang w:val="en-US"/>
        </w:rPr>
        <w:t xml:space="preserve"> </w:t>
      </w:r>
      <w:proofErr w:type="spellStart"/>
      <w:r w:rsidRPr="00352E4E">
        <w:rPr>
          <w:sz w:val="21"/>
          <w:szCs w:val="21"/>
          <w:lang w:val="en-US"/>
        </w:rPr>
        <w:t>ersätter</w:t>
      </w:r>
      <w:proofErr w:type="spellEnd"/>
      <w:r w:rsidRPr="00352E4E">
        <w:rPr>
          <w:sz w:val="21"/>
          <w:szCs w:val="21"/>
          <w:lang w:val="en-US"/>
        </w:rPr>
        <w:t xml:space="preserve"> </w:t>
      </w:r>
      <w:proofErr w:type="spellStart"/>
      <w:r w:rsidRPr="00352E4E">
        <w:rPr>
          <w:sz w:val="21"/>
          <w:szCs w:val="21"/>
          <w:lang w:val="en-US"/>
        </w:rPr>
        <w:t>inte</w:t>
      </w:r>
      <w:proofErr w:type="spellEnd"/>
      <w:r w:rsidRPr="00352E4E">
        <w:rPr>
          <w:sz w:val="21"/>
          <w:szCs w:val="21"/>
          <w:lang w:val="en-US"/>
        </w:rPr>
        <w:t xml:space="preserve"> för </w:t>
      </w:r>
      <w:proofErr w:type="spellStart"/>
      <w:r w:rsidRPr="00352E4E">
        <w:rPr>
          <w:sz w:val="21"/>
          <w:szCs w:val="21"/>
          <w:lang w:val="en-US"/>
        </w:rPr>
        <w:t>kostnader</w:t>
      </w:r>
      <w:proofErr w:type="spellEnd"/>
      <w:r w:rsidRPr="00352E4E">
        <w:rPr>
          <w:sz w:val="21"/>
          <w:szCs w:val="21"/>
          <w:lang w:val="en-US"/>
        </w:rPr>
        <w:t xml:space="preserve"> </w:t>
      </w:r>
      <w:proofErr w:type="spellStart"/>
      <w:r w:rsidRPr="00352E4E">
        <w:rPr>
          <w:sz w:val="21"/>
          <w:szCs w:val="21"/>
          <w:lang w:val="en-US"/>
        </w:rPr>
        <w:t>som</w:t>
      </w:r>
      <w:proofErr w:type="spellEnd"/>
      <w:r w:rsidRPr="00352E4E">
        <w:rPr>
          <w:sz w:val="21"/>
          <w:szCs w:val="21"/>
          <w:lang w:val="en-US"/>
        </w:rPr>
        <w:t xml:space="preserve"> </w:t>
      </w:r>
      <w:proofErr w:type="spellStart"/>
      <w:r w:rsidRPr="00352E4E">
        <w:rPr>
          <w:sz w:val="21"/>
          <w:szCs w:val="21"/>
          <w:lang w:val="en-US"/>
        </w:rPr>
        <w:t>uppkommer</w:t>
      </w:r>
      <w:proofErr w:type="spellEnd"/>
      <w:r w:rsidRPr="00352E4E">
        <w:rPr>
          <w:sz w:val="21"/>
          <w:szCs w:val="21"/>
          <w:lang w:val="en-US"/>
        </w:rPr>
        <w:t xml:space="preserve"> om du </w:t>
      </w:r>
      <w:proofErr w:type="spellStart"/>
      <w:r w:rsidRPr="00352E4E">
        <w:rPr>
          <w:sz w:val="21"/>
          <w:szCs w:val="21"/>
          <w:lang w:val="en-US"/>
        </w:rPr>
        <w:t>blir</w:t>
      </w:r>
      <w:proofErr w:type="spellEnd"/>
      <w:r w:rsidRPr="00352E4E">
        <w:rPr>
          <w:sz w:val="21"/>
          <w:szCs w:val="21"/>
          <w:lang w:val="en-US"/>
        </w:rPr>
        <w:t xml:space="preserve"> </w:t>
      </w:r>
      <w:proofErr w:type="spellStart"/>
      <w:r w:rsidRPr="00352E4E">
        <w:rPr>
          <w:sz w:val="21"/>
          <w:szCs w:val="21"/>
          <w:lang w:val="en-US"/>
        </w:rPr>
        <w:t>sjuk</w:t>
      </w:r>
      <w:proofErr w:type="spellEnd"/>
      <w:r w:rsidRPr="00352E4E">
        <w:rPr>
          <w:sz w:val="21"/>
          <w:szCs w:val="21"/>
          <w:lang w:val="en-US"/>
        </w:rPr>
        <w:t xml:space="preserve">. </w:t>
      </w:r>
      <w:r w:rsidR="00352E4E" w:rsidRPr="00352E4E">
        <w:rPr>
          <w:sz w:val="21"/>
          <w:szCs w:val="21"/>
          <w:lang w:val="en-US"/>
        </w:rPr>
        <w:t xml:space="preserve">Vi </w:t>
      </w:r>
      <w:proofErr w:type="spellStart"/>
      <w:r w:rsidR="00352E4E" w:rsidRPr="00352E4E">
        <w:rPr>
          <w:sz w:val="21"/>
          <w:szCs w:val="21"/>
          <w:lang w:val="en-US"/>
        </w:rPr>
        <w:t>ber</w:t>
      </w:r>
      <w:proofErr w:type="spellEnd"/>
      <w:r w:rsidR="00352E4E" w:rsidRPr="00352E4E">
        <w:rPr>
          <w:sz w:val="21"/>
          <w:szCs w:val="21"/>
          <w:lang w:val="en-US"/>
        </w:rPr>
        <w:t xml:space="preserve"> dig </w:t>
      </w:r>
      <w:proofErr w:type="spellStart"/>
      <w:r>
        <w:rPr>
          <w:sz w:val="21"/>
          <w:szCs w:val="21"/>
          <w:lang w:val="en-US"/>
        </w:rPr>
        <w:t>därför</w:t>
      </w:r>
      <w:proofErr w:type="spellEnd"/>
      <w:r>
        <w:rPr>
          <w:sz w:val="21"/>
          <w:szCs w:val="21"/>
          <w:lang w:val="en-US"/>
        </w:rPr>
        <w:t xml:space="preserve"> </w:t>
      </w:r>
      <w:r w:rsidR="00352E4E" w:rsidRPr="00352E4E">
        <w:rPr>
          <w:sz w:val="21"/>
          <w:szCs w:val="21"/>
          <w:lang w:val="en-US"/>
        </w:rPr>
        <w:t xml:space="preserve">se </w:t>
      </w:r>
      <w:proofErr w:type="spellStart"/>
      <w:r w:rsidR="00352E4E" w:rsidRPr="00352E4E">
        <w:rPr>
          <w:sz w:val="21"/>
          <w:szCs w:val="21"/>
          <w:lang w:val="en-US"/>
        </w:rPr>
        <w:t>över</w:t>
      </w:r>
      <w:proofErr w:type="spellEnd"/>
      <w:r w:rsidR="00352E4E" w:rsidRPr="00352E4E">
        <w:rPr>
          <w:sz w:val="21"/>
          <w:szCs w:val="21"/>
          <w:lang w:val="en-US"/>
        </w:rPr>
        <w:t xml:space="preserve"> </w:t>
      </w:r>
      <w:proofErr w:type="spellStart"/>
      <w:r w:rsidR="00352E4E" w:rsidRPr="00352E4E">
        <w:rPr>
          <w:sz w:val="21"/>
          <w:szCs w:val="21"/>
          <w:lang w:val="en-US"/>
        </w:rPr>
        <w:t>ditt</w:t>
      </w:r>
      <w:proofErr w:type="spellEnd"/>
      <w:r w:rsidR="00352E4E" w:rsidRPr="00352E4E">
        <w:rPr>
          <w:sz w:val="21"/>
          <w:szCs w:val="21"/>
          <w:lang w:val="en-US"/>
        </w:rPr>
        <w:t xml:space="preserve"> </w:t>
      </w:r>
      <w:proofErr w:type="spellStart"/>
      <w:r w:rsidR="00352E4E" w:rsidRPr="00352E4E">
        <w:rPr>
          <w:sz w:val="21"/>
          <w:szCs w:val="21"/>
          <w:lang w:val="en-US"/>
        </w:rPr>
        <w:t>försäkringsskydd</w:t>
      </w:r>
      <w:proofErr w:type="spellEnd"/>
      <w:r w:rsidR="00352E4E" w:rsidRPr="00352E4E">
        <w:rPr>
          <w:sz w:val="21"/>
          <w:szCs w:val="21"/>
          <w:lang w:val="en-US"/>
        </w:rPr>
        <w:t xml:space="preserve"> </w:t>
      </w:r>
      <w:proofErr w:type="spellStart"/>
      <w:r w:rsidR="00352E4E" w:rsidRPr="00352E4E">
        <w:rPr>
          <w:sz w:val="21"/>
          <w:szCs w:val="21"/>
          <w:lang w:val="en-US"/>
        </w:rPr>
        <w:t>i</w:t>
      </w:r>
      <w:proofErr w:type="spellEnd"/>
      <w:r w:rsidR="00352E4E" w:rsidRPr="00352E4E">
        <w:rPr>
          <w:sz w:val="21"/>
          <w:szCs w:val="21"/>
          <w:lang w:val="en-US"/>
        </w:rPr>
        <w:t xml:space="preserve"> det fall du </w:t>
      </w:r>
      <w:proofErr w:type="spellStart"/>
      <w:r w:rsidR="00352E4E" w:rsidRPr="00352E4E">
        <w:rPr>
          <w:sz w:val="21"/>
          <w:szCs w:val="21"/>
          <w:lang w:val="en-US"/>
        </w:rPr>
        <w:t>blir</w:t>
      </w:r>
      <w:proofErr w:type="spellEnd"/>
      <w:r w:rsidR="00352E4E" w:rsidRPr="00352E4E">
        <w:rPr>
          <w:sz w:val="21"/>
          <w:szCs w:val="21"/>
          <w:lang w:val="en-US"/>
        </w:rPr>
        <w:t xml:space="preserve"> </w:t>
      </w:r>
      <w:proofErr w:type="spellStart"/>
      <w:r w:rsidR="00352E4E" w:rsidRPr="00352E4E">
        <w:rPr>
          <w:sz w:val="21"/>
          <w:szCs w:val="21"/>
          <w:lang w:val="en-US"/>
        </w:rPr>
        <w:t>sjuk</w:t>
      </w:r>
      <w:proofErr w:type="spellEnd"/>
      <w:r w:rsidR="00352E4E" w:rsidRPr="00352E4E">
        <w:rPr>
          <w:sz w:val="21"/>
          <w:szCs w:val="21"/>
          <w:lang w:val="en-US"/>
        </w:rPr>
        <w:t xml:space="preserve"> under </w:t>
      </w:r>
      <w:proofErr w:type="spellStart"/>
      <w:r w:rsidR="00352E4E" w:rsidRPr="00352E4E">
        <w:rPr>
          <w:sz w:val="21"/>
          <w:szCs w:val="21"/>
          <w:lang w:val="en-US"/>
        </w:rPr>
        <w:t>resan</w:t>
      </w:r>
      <w:proofErr w:type="spellEnd"/>
      <w:r w:rsidR="00352E4E" w:rsidRPr="00352E4E">
        <w:rPr>
          <w:sz w:val="21"/>
          <w:szCs w:val="21"/>
          <w:lang w:val="en-US"/>
        </w:rPr>
        <w:t xml:space="preserve">. Under </w:t>
      </w:r>
      <w:proofErr w:type="spellStart"/>
      <w:r>
        <w:rPr>
          <w:sz w:val="21"/>
          <w:szCs w:val="21"/>
          <w:lang w:val="en-US"/>
        </w:rPr>
        <w:t>stugturen</w:t>
      </w:r>
      <w:proofErr w:type="spellEnd"/>
      <w:r w:rsidR="00352E4E" w:rsidRPr="00352E4E">
        <w:rPr>
          <w:sz w:val="21"/>
          <w:szCs w:val="21"/>
          <w:lang w:val="en-US"/>
        </w:rPr>
        <w:t xml:space="preserve"> </w:t>
      </w:r>
      <w:proofErr w:type="spellStart"/>
      <w:r w:rsidR="00352E4E" w:rsidRPr="00352E4E">
        <w:rPr>
          <w:sz w:val="21"/>
          <w:szCs w:val="21"/>
          <w:lang w:val="en-US"/>
        </w:rPr>
        <w:t>omfattas</w:t>
      </w:r>
      <w:proofErr w:type="spellEnd"/>
      <w:r w:rsidR="00352E4E" w:rsidRPr="00352E4E">
        <w:rPr>
          <w:sz w:val="21"/>
          <w:szCs w:val="21"/>
          <w:lang w:val="en-US"/>
        </w:rPr>
        <w:t xml:space="preserve"> du av </w:t>
      </w:r>
      <w:proofErr w:type="spellStart"/>
      <w:r w:rsidR="00352E4E" w:rsidRPr="00352E4E">
        <w:rPr>
          <w:sz w:val="21"/>
          <w:szCs w:val="21"/>
          <w:lang w:val="en-US"/>
        </w:rPr>
        <w:t>Friluftsfrämjandets</w:t>
      </w:r>
      <w:proofErr w:type="spellEnd"/>
      <w:r w:rsidR="00352E4E" w:rsidRPr="00352E4E">
        <w:rPr>
          <w:sz w:val="21"/>
          <w:szCs w:val="21"/>
          <w:lang w:val="en-US"/>
        </w:rPr>
        <w:t xml:space="preserve"> </w:t>
      </w:r>
      <w:proofErr w:type="spellStart"/>
      <w:r w:rsidR="00352E4E" w:rsidRPr="00352E4E">
        <w:rPr>
          <w:sz w:val="21"/>
          <w:szCs w:val="21"/>
          <w:lang w:val="en-US"/>
        </w:rPr>
        <w:t>olycksfallsförsäkring</w:t>
      </w:r>
      <w:proofErr w:type="spellEnd"/>
      <w:r w:rsidR="00352E4E" w:rsidRPr="00352E4E">
        <w:rPr>
          <w:sz w:val="21"/>
          <w:szCs w:val="21"/>
          <w:lang w:val="en-US"/>
        </w:rPr>
        <w:t xml:space="preserve">, se </w:t>
      </w:r>
      <w:proofErr w:type="spellStart"/>
      <w:r w:rsidR="00352E4E" w:rsidRPr="00352E4E">
        <w:rPr>
          <w:sz w:val="21"/>
          <w:szCs w:val="21"/>
          <w:lang w:val="en-US"/>
        </w:rPr>
        <w:t>mer</w:t>
      </w:r>
      <w:proofErr w:type="spellEnd"/>
      <w:r w:rsidR="00352E4E" w:rsidRPr="00352E4E">
        <w:rPr>
          <w:sz w:val="21"/>
          <w:szCs w:val="21"/>
          <w:lang w:val="en-US"/>
        </w:rPr>
        <w:t xml:space="preserve"> </w:t>
      </w:r>
      <w:proofErr w:type="spellStart"/>
      <w:r w:rsidR="00352E4E" w:rsidRPr="00352E4E">
        <w:rPr>
          <w:sz w:val="21"/>
          <w:szCs w:val="21"/>
          <w:lang w:val="en-US"/>
        </w:rPr>
        <w:t>på</w:t>
      </w:r>
      <w:proofErr w:type="spellEnd"/>
      <w:r w:rsidR="00352E4E" w:rsidRPr="00352E4E">
        <w:rPr>
          <w:sz w:val="21"/>
          <w:szCs w:val="21"/>
          <w:lang w:val="en-US"/>
        </w:rPr>
        <w:t xml:space="preserve"> </w:t>
      </w:r>
      <w:proofErr w:type="spellStart"/>
      <w:r w:rsidR="00352E4E" w:rsidRPr="00352E4E">
        <w:rPr>
          <w:sz w:val="21"/>
          <w:szCs w:val="21"/>
          <w:lang w:val="en-US"/>
        </w:rPr>
        <w:t>medlemssidorna</w:t>
      </w:r>
      <w:proofErr w:type="spellEnd"/>
      <w:r w:rsidR="00352E4E" w:rsidRPr="00352E4E">
        <w:rPr>
          <w:sz w:val="21"/>
          <w:szCs w:val="21"/>
          <w:lang w:val="en-US"/>
        </w:rPr>
        <w:t xml:space="preserve"> </w:t>
      </w:r>
      <w:proofErr w:type="spellStart"/>
      <w:r w:rsidR="00352E4E" w:rsidRPr="00352E4E">
        <w:rPr>
          <w:sz w:val="21"/>
          <w:szCs w:val="21"/>
          <w:lang w:val="en-US"/>
        </w:rPr>
        <w:t>på</w:t>
      </w:r>
      <w:proofErr w:type="spellEnd"/>
      <w:r w:rsidR="00352E4E" w:rsidRPr="00352E4E">
        <w:rPr>
          <w:sz w:val="21"/>
          <w:szCs w:val="21"/>
          <w:lang w:val="en-US"/>
        </w:rPr>
        <w:t xml:space="preserve"> </w:t>
      </w:r>
      <w:proofErr w:type="spellStart"/>
      <w:r w:rsidR="00352E4E" w:rsidRPr="00352E4E">
        <w:rPr>
          <w:sz w:val="21"/>
          <w:szCs w:val="21"/>
          <w:lang w:val="en-US"/>
        </w:rPr>
        <w:t>webben</w:t>
      </w:r>
      <w:proofErr w:type="spellEnd"/>
      <w:r w:rsidR="00352E4E" w:rsidRPr="00352E4E">
        <w:rPr>
          <w:sz w:val="21"/>
          <w:szCs w:val="21"/>
          <w:lang w:val="en-US"/>
        </w:rPr>
        <w:t>.</w:t>
      </w:r>
    </w:p>
    <w:p w14:paraId="3E5C03A9" w14:textId="77777777" w:rsidR="00352E4E" w:rsidRDefault="00352E4E" w:rsidP="00352E4E">
      <w:pPr>
        <w:pStyle w:val="Ingress"/>
        <w:rPr>
          <w:sz w:val="21"/>
          <w:szCs w:val="21"/>
          <w:lang w:val="en-US"/>
        </w:rPr>
      </w:pPr>
      <w:proofErr w:type="spellStart"/>
      <w:r w:rsidRPr="00352E4E">
        <w:rPr>
          <w:sz w:val="21"/>
          <w:szCs w:val="21"/>
          <w:lang w:val="en-US"/>
        </w:rPr>
        <w:t>Deltagarna</w:t>
      </w:r>
      <w:proofErr w:type="spellEnd"/>
      <w:r w:rsidRPr="00352E4E">
        <w:rPr>
          <w:sz w:val="21"/>
          <w:szCs w:val="21"/>
          <w:lang w:val="en-US"/>
        </w:rPr>
        <w:t xml:space="preserve"> ska </w:t>
      </w:r>
      <w:proofErr w:type="spellStart"/>
      <w:r w:rsidRPr="00352E4E">
        <w:rPr>
          <w:sz w:val="21"/>
          <w:szCs w:val="21"/>
          <w:lang w:val="en-US"/>
        </w:rPr>
        <w:t>följa</w:t>
      </w:r>
      <w:proofErr w:type="spellEnd"/>
      <w:r w:rsidRPr="00352E4E">
        <w:rPr>
          <w:sz w:val="21"/>
          <w:szCs w:val="21"/>
          <w:lang w:val="en-US"/>
        </w:rPr>
        <w:t xml:space="preserve"> </w:t>
      </w:r>
      <w:proofErr w:type="spellStart"/>
      <w:r w:rsidRPr="00352E4E">
        <w:rPr>
          <w:sz w:val="21"/>
          <w:szCs w:val="21"/>
          <w:lang w:val="en-US"/>
        </w:rPr>
        <w:t>ledarens</w:t>
      </w:r>
      <w:proofErr w:type="spellEnd"/>
      <w:r w:rsidRPr="00352E4E">
        <w:rPr>
          <w:sz w:val="21"/>
          <w:szCs w:val="21"/>
          <w:lang w:val="en-US"/>
        </w:rPr>
        <w:t xml:space="preserve"> </w:t>
      </w:r>
      <w:proofErr w:type="spellStart"/>
      <w:r w:rsidRPr="00352E4E">
        <w:rPr>
          <w:sz w:val="21"/>
          <w:szCs w:val="21"/>
          <w:lang w:val="en-US"/>
        </w:rPr>
        <w:t>anvisningar</w:t>
      </w:r>
      <w:proofErr w:type="spellEnd"/>
      <w:r w:rsidRPr="00352E4E">
        <w:rPr>
          <w:sz w:val="21"/>
          <w:szCs w:val="21"/>
          <w:lang w:val="en-US"/>
        </w:rPr>
        <w:t xml:space="preserve">. </w:t>
      </w:r>
      <w:proofErr w:type="spellStart"/>
      <w:r w:rsidRPr="00352E4E">
        <w:rPr>
          <w:sz w:val="21"/>
          <w:szCs w:val="21"/>
          <w:lang w:val="en-US"/>
        </w:rPr>
        <w:t>Ledaren</w:t>
      </w:r>
      <w:proofErr w:type="spellEnd"/>
      <w:r w:rsidRPr="00352E4E">
        <w:rPr>
          <w:sz w:val="21"/>
          <w:szCs w:val="21"/>
          <w:lang w:val="en-US"/>
        </w:rPr>
        <w:t xml:space="preserve"> </w:t>
      </w:r>
      <w:proofErr w:type="spellStart"/>
      <w:r w:rsidRPr="00352E4E">
        <w:rPr>
          <w:sz w:val="21"/>
          <w:szCs w:val="21"/>
          <w:lang w:val="en-US"/>
        </w:rPr>
        <w:t>ansvarar</w:t>
      </w:r>
      <w:proofErr w:type="spellEnd"/>
      <w:r w:rsidRPr="00352E4E">
        <w:rPr>
          <w:sz w:val="21"/>
          <w:szCs w:val="21"/>
          <w:lang w:val="en-US"/>
        </w:rPr>
        <w:t xml:space="preserve"> för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en</w:t>
      </w:r>
      <w:proofErr w:type="spellEnd"/>
      <w:r w:rsidRPr="00352E4E">
        <w:rPr>
          <w:sz w:val="21"/>
          <w:szCs w:val="21"/>
          <w:lang w:val="en-US"/>
        </w:rPr>
        <w:t xml:space="preserve"> tur </w:t>
      </w:r>
      <w:proofErr w:type="spellStart"/>
      <w:r w:rsidRPr="00352E4E">
        <w:rPr>
          <w:sz w:val="21"/>
          <w:szCs w:val="21"/>
          <w:lang w:val="en-US"/>
        </w:rPr>
        <w:t>genomförs</w:t>
      </w:r>
      <w:proofErr w:type="spellEnd"/>
      <w:r w:rsidRPr="00352E4E">
        <w:rPr>
          <w:sz w:val="21"/>
          <w:szCs w:val="21"/>
          <w:lang w:val="en-US"/>
        </w:rPr>
        <w:t xml:space="preserve"> </w:t>
      </w:r>
      <w:proofErr w:type="spellStart"/>
      <w:r w:rsidRPr="00352E4E">
        <w:rPr>
          <w:sz w:val="21"/>
          <w:szCs w:val="21"/>
          <w:lang w:val="en-US"/>
        </w:rPr>
        <w:t>på</w:t>
      </w:r>
      <w:proofErr w:type="spellEnd"/>
      <w:r w:rsidRPr="00352E4E">
        <w:rPr>
          <w:sz w:val="21"/>
          <w:szCs w:val="21"/>
          <w:lang w:val="en-US"/>
        </w:rPr>
        <w:t xml:space="preserve"> </w:t>
      </w:r>
      <w:proofErr w:type="spellStart"/>
      <w:r w:rsidRPr="00352E4E">
        <w:rPr>
          <w:sz w:val="21"/>
          <w:szCs w:val="21"/>
          <w:lang w:val="en-US"/>
        </w:rPr>
        <w:t>ett</w:t>
      </w:r>
      <w:proofErr w:type="spellEnd"/>
      <w:r w:rsidRPr="00352E4E">
        <w:rPr>
          <w:sz w:val="21"/>
          <w:szCs w:val="21"/>
          <w:lang w:val="en-US"/>
        </w:rPr>
        <w:t xml:space="preserve"> </w:t>
      </w:r>
      <w:proofErr w:type="spellStart"/>
      <w:r w:rsidRPr="00352E4E">
        <w:rPr>
          <w:sz w:val="21"/>
          <w:szCs w:val="21"/>
          <w:lang w:val="en-US"/>
        </w:rPr>
        <w:t>tryggt</w:t>
      </w:r>
      <w:proofErr w:type="spellEnd"/>
      <w:r w:rsidRPr="00352E4E">
        <w:rPr>
          <w:sz w:val="21"/>
          <w:szCs w:val="21"/>
          <w:lang w:val="en-US"/>
        </w:rPr>
        <w:t xml:space="preserve"> </w:t>
      </w:r>
      <w:proofErr w:type="spellStart"/>
      <w:r w:rsidRPr="00352E4E">
        <w:rPr>
          <w:sz w:val="21"/>
          <w:szCs w:val="21"/>
          <w:lang w:val="en-US"/>
        </w:rPr>
        <w:t>sätt</w:t>
      </w:r>
      <w:proofErr w:type="spellEnd"/>
      <w:r w:rsidRPr="00352E4E">
        <w:rPr>
          <w:sz w:val="21"/>
          <w:szCs w:val="21"/>
          <w:lang w:val="en-US"/>
        </w:rPr>
        <w:t xml:space="preserve"> och </w:t>
      </w:r>
      <w:proofErr w:type="spellStart"/>
      <w:r w:rsidRPr="00352E4E">
        <w:rPr>
          <w:sz w:val="21"/>
          <w:szCs w:val="21"/>
          <w:lang w:val="en-US"/>
        </w:rPr>
        <w:t>har</w:t>
      </w:r>
      <w:proofErr w:type="spellEnd"/>
      <w:r w:rsidRPr="00352E4E">
        <w:rPr>
          <w:sz w:val="21"/>
          <w:szCs w:val="21"/>
          <w:lang w:val="en-US"/>
        </w:rPr>
        <w:t xml:space="preserve"> </w:t>
      </w:r>
      <w:proofErr w:type="spellStart"/>
      <w:r w:rsidRPr="00352E4E">
        <w:rPr>
          <w:sz w:val="21"/>
          <w:szCs w:val="21"/>
          <w:lang w:val="en-US"/>
        </w:rPr>
        <w:t>rätt</w:t>
      </w:r>
      <w:proofErr w:type="spellEnd"/>
      <w:r w:rsidRPr="00352E4E">
        <w:rPr>
          <w:sz w:val="21"/>
          <w:szCs w:val="21"/>
          <w:lang w:val="en-US"/>
        </w:rPr>
        <w:t xml:space="preserve">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besluta</w:t>
      </w:r>
      <w:proofErr w:type="spellEnd"/>
      <w:r w:rsidRPr="00352E4E">
        <w:rPr>
          <w:sz w:val="21"/>
          <w:szCs w:val="21"/>
          <w:lang w:val="en-US"/>
        </w:rPr>
        <w:t xml:space="preserve"> om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ändra</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avbryta</w:t>
      </w:r>
      <w:proofErr w:type="spellEnd"/>
      <w:r w:rsidRPr="00352E4E">
        <w:rPr>
          <w:sz w:val="21"/>
          <w:szCs w:val="21"/>
          <w:lang w:val="en-US"/>
        </w:rPr>
        <w:t xml:space="preserve"> </w:t>
      </w:r>
      <w:proofErr w:type="spellStart"/>
      <w:r w:rsidRPr="00352E4E">
        <w:rPr>
          <w:sz w:val="21"/>
          <w:szCs w:val="21"/>
          <w:lang w:val="en-US"/>
        </w:rPr>
        <w:t>planen</w:t>
      </w:r>
      <w:proofErr w:type="spellEnd"/>
      <w:r w:rsidRPr="00352E4E">
        <w:rPr>
          <w:sz w:val="21"/>
          <w:szCs w:val="21"/>
          <w:lang w:val="en-US"/>
        </w:rPr>
        <w:t xml:space="preserve"> för </w:t>
      </w:r>
      <w:proofErr w:type="spellStart"/>
      <w:r w:rsidRPr="00352E4E">
        <w:rPr>
          <w:sz w:val="21"/>
          <w:szCs w:val="21"/>
          <w:lang w:val="en-US"/>
        </w:rPr>
        <w:t>dagen</w:t>
      </w:r>
      <w:proofErr w:type="spellEnd"/>
      <w:r w:rsidRPr="00352E4E">
        <w:rPr>
          <w:sz w:val="21"/>
          <w:szCs w:val="21"/>
          <w:lang w:val="en-US"/>
        </w:rPr>
        <w:t>.</w:t>
      </w:r>
    </w:p>
    <w:p w14:paraId="66376BFC" w14:textId="21A893C1" w:rsidR="00352E4E" w:rsidRPr="00352E4E" w:rsidRDefault="00BA1F92" w:rsidP="00352E4E">
      <w:pPr>
        <w:pStyle w:val="Ingress"/>
        <w:spacing w:after="0"/>
        <w:rPr>
          <w:rStyle w:val="Starkreferens"/>
        </w:rPr>
      </w:pPr>
      <w:proofErr w:type="spellStart"/>
      <w:r>
        <w:rPr>
          <w:rStyle w:val="Starkreferens"/>
          <w:lang w:val="en-US"/>
        </w:rPr>
        <w:t>Skida</w:t>
      </w:r>
      <w:proofErr w:type="spellEnd"/>
      <w:r>
        <w:rPr>
          <w:rStyle w:val="Starkreferens"/>
          <w:lang w:val="en-US"/>
        </w:rPr>
        <w:t xml:space="preserve"> och </w:t>
      </w:r>
      <w:proofErr w:type="spellStart"/>
      <w:r>
        <w:rPr>
          <w:rStyle w:val="Starkreferens"/>
          <w:lang w:val="en-US"/>
        </w:rPr>
        <w:t>bära</w:t>
      </w:r>
      <w:proofErr w:type="spellEnd"/>
    </w:p>
    <w:p w14:paraId="561E4463" w14:textId="676BB897" w:rsidR="00352E4E" w:rsidRPr="00BA1F92" w:rsidRDefault="00352E4E" w:rsidP="00BA1F92">
      <w:pPr>
        <w:pStyle w:val="Ingress"/>
        <w:numPr>
          <w:ilvl w:val="0"/>
          <w:numId w:val="2"/>
        </w:numPr>
        <w:spacing w:after="0"/>
        <w:rPr>
          <w:sz w:val="21"/>
          <w:szCs w:val="21"/>
          <w:lang w:val="en-US"/>
        </w:rPr>
      </w:pPr>
      <w:proofErr w:type="spellStart"/>
      <w:r w:rsidRPr="00352E4E">
        <w:rPr>
          <w:sz w:val="21"/>
          <w:szCs w:val="21"/>
          <w:lang w:val="en-US"/>
        </w:rPr>
        <w:t>Ryggsäck</w:t>
      </w:r>
      <w:proofErr w:type="spellEnd"/>
      <w:r w:rsidRPr="00352E4E">
        <w:rPr>
          <w:sz w:val="21"/>
          <w:szCs w:val="21"/>
          <w:lang w:val="en-US"/>
        </w:rPr>
        <w:t xml:space="preserve"> </w:t>
      </w:r>
      <w:proofErr w:type="gramStart"/>
      <w:r w:rsidRPr="00352E4E">
        <w:rPr>
          <w:sz w:val="21"/>
          <w:szCs w:val="21"/>
          <w:lang w:val="en-US"/>
        </w:rPr>
        <w:t>40-50 liter</w:t>
      </w:r>
      <w:proofErr w:type="gramEnd"/>
      <w:r w:rsidRPr="00352E4E">
        <w:rPr>
          <w:sz w:val="21"/>
          <w:szCs w:val="21"/>
          <w:lang w:val="en-US"/>
        </w:rPr>
        <w:t xml:space="preserve">, </w:t>
      </w:r>
      <w:proofErr w:type="spellStart"/>
      <w:r w:rsidRPr="00352E4E">
        <w:rPr>
          <w:sz w:val="21"/>
          <w:szCs w:val="21"/>
          <w:lang w:val="en-US"/>
        </w:rPr>
        <w:t>som</w:t>
      </w:r>
      <w:proofErr w:type="spellEnd"/>
      <w:r w:rsidRPr="00352E4E">
        <w:rPr>
          <w:sz w:val="21"/>
          <w:szCs w:val="21"/>
          <w:lang w:val="en-US"/>
        </w:rPr>
        <w:t xml:space="preserve"> ska </w:t>
      </w:r>
      <w:proofErr w:type="spellStart"/>
      <w:r w:rsidRPr="00352E4E">
        <w:rPr>
          <w:sz w:val="21"/>
          <w:szCs w:val="21"/>
          <w:lang w:val="en-US"/>
        </w:rPr>
        <w:t>rymma</w:t>
      </w:r>
      <w:proofErr w:type="spellEnd"/>
      <w:r w:rsidRPr="00352E4E">
        <w:rPr>
          <w:sz w:val="21"/>
          <w:szCs w:val="21"/>
          <w:lang w:val="en-US"/>
        </w:rPr>
        <w:t xml:space="preserve"> all</w:t>
      </w:r>
      <w:r w:rsidRPr="00BA1F92">
        <w:rPr>
          <w:sz w:val="21"/>
          <w:szCs w:val="21"/>
          <w:lang w:val="en-US"/>
        </w:rPr>
        <w:t xml:space="preserve"> din </w:t>
      </w:r>
      <w:proofErr w:type="spellStart"/>
      <w:r w:rsidRPr="00BA1F92">
        <w:rPr>
          <w:sz w:val="21"/>
          <w:szCs w:val="21"/>
          <w:lang w:val="en-US"/>
        </w:rPr>
        <w:t>utrustning</w:t>
      </w:r>
      <w:proofErr w:type="spellEnd"/>
      <w:r w:rsidRPr="00BA1F92">
        <w:rPr>
          <w:sz w:val="21"/>
          <w:szCs w:val="21"/>
          <w:lang w:val="en-US"/>
        </w:rPr>
        <w:t xml:space="preserve"> och de </w:t>
      </w:r>
      <w:proofErr w:type="spellStart"/>
      <w:r w:rsidRPr="00BA1F92">
        <w:rPr>
          <w:sz w:val="21"/>
          <w:szCs w:val="21"/>
          <w:lang w:val="en-US"/>
        </w:rPr>
        <w:t>gemensamma</w:t>
      </w:r>
      <w:proofErr w:type="spellEnd"/>
      <w:r w:rsidRPr="00BA1F92">
        <w:rPr>
          <w:sz w:val="21"/>
          <w:szCs w:val="21"/>
          <w:lang w:val="en-US"/>
        </w:rPr>
        <w:t xml:space="preserve"> </w:t>
      </w:r>
      <w:proofErr w:type="spellStart"/>
      <w:r w:rsidRPr="00BA1F92">
        <w:rPr>
          <w:sz w:val="21"/>
          <w:szCs w:val="21"/>
          <w:lang w:val="en-US"/>
        </w:rPr>
        <w:t>middagarna</w:t>
      </w:r>
      <w:proofErr w:type="spellEnd"/>
      <w:r w:rsidRPr="00BA1F92">
        <w:rPr>
          <w:sz w:val="21"/>
          <w:szCs w:val="21"/>
          <w:lang w:val="en-US"/>
        </w:rPr>
        <w:t xml:space="preserve"> (ca 4 liter och 2 kg)</w:t>
      </w:r>
    </w:p>
    <w:p w14:paraId="7B1B151F" w14:textId="77777777" w:rsid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Stabila</w:t>
      </w:r>
      <w:proofErr w:type="spellEnd"/>
      <w:r w:rsidRPr="00352E4E">
        <w:rPr>
          <w:sz w:val="21"/>
          <w:szCs w:val="21"/>
          <w:lang w:val="en-US"/>
        </w:rPr>
        <w:t xml:space="preserve"> </w:t>
      </w:r>
      <w:proofErr w:type="spellStart"/>
      <w:r w:rsidRPr="00352E4E">
        <w:rPr>
          <w:sz w:val="21"/>
          <w:szCs w:val="21"/>
          <w:lang w:val="en-US"/>
        </w:rPr>
        <w:t>turskidor</w:t>
      </w:r>
      <w:proofErr w:type="spellEnd"/>
      <w:r w:rsidRPr="00352E4E">
        <w:rPr>
          <w:sz w:val="21"/>
          <w:szCs w:val="21"/>
          <w:lang w:val="en-US"/>
        </w:rPr>
        <w:t xml:space="preserve"> med </w:t>
      </w:r>
      <w:proofErr w:type="spellStart"/>
      <w:r w:rsidRPr="00352E4E">
        <w:rPr>
          <w:sz w:val="21"/>
          <w:szCs w:val="21"/>
          <w:lang w:val="en-US"/>
        </w:rPr>
        <w:t>stålkant</w:t>
      </w:r>
      <w:proofErr w:type="spellEnd"/>
    </w:p>
    <w:p w14:paraId="4EA03710" w14:textId="1518FFD4"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Pjäxor</w:t>
      </w:r>
      <w:proofErr w:type="spellEnd"/>
    </w:p>
    <w:p w14:paraId="736D4C68"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Stavar</w:t>
      </w:r>
      <w:proofErr w:type="spellEnd"/>
    </w:p>
    <w:p w14:paraId="43192BB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Stighudar</w:t>
      </w:r>
      <w:proofErr w:type="spellEnd"/>
    </w:p>
    <w:p w14:paraId="37ADED28"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Glidvalla</w:t>
      </w:r>
      <w:proofErr w:type="spellEnd"/>
      <w:r w:rsidRPr="00352E4E">
        <w:rPr>
          <w:sz w:val="21"/>
          <w:szCs w:val="21"/>
          <w:lang w:val="en-US"/>
        </w:rPr>
        <w:t xml:space="preserve"> och </w:t>
      </w:r>
      <w:proofErr w:type="spellStart"/>
      <w:r w:rsidRPr="00352E4E">
        <w:rPr>
          <w:sz w:val="21"/>
          <w:szCs w:val="21"/>
          <w:lang w:val="en-US"/>
        </w:rPr>
        <w:t>eventuellt</w:t>
      </w:r>
      <w:proofErr w:type="spellEnd"/>
      <w:r w:rsidRPr="00352E4E">
        <w:rPr>
          <w:sz w:val="21"/>
          <w:szCs w:val="21"/>
          <w:lang w:val="en-US"/>
        </w:rPr>
        <w:t xml:space="preserve"> </w:t>
      </w:r>
      <w:proofErr w:type="spellStart"/>
      <w:r w:rsidRPr="00352E4E">
        <w:rPr>
          <w:sz w:val="21"/>
          <w:szCs w:val="21"/>
          <w:lang w:val="en-US"/>
        </w:rPr>
        <w:t>fästvalla</w:t>
      </w:r>
      <w:proofErr w:type="spellEnd"/>
      <w:r w:rsidRPr="00352E4E">
        <w:rPr>
          <w:sz w:val="21"/>
          <w:szCs w:val="21"/>
          <w:lang w:val="en-US"/>
        </w:rPr>
        <w:t xml:space="preserve"> – med </w:t>
      </w:r>
      <w:proofErr w:type="spellStart"/>
      <w:r w:rsidRPr="00352E4E">
        <w:rPr>
          <w:sz w:val="21"/>
          <w:szCs w:val="21"/>
          <w:lang w:val="en-US"/>
        </w:rPr>
        <w:t>hänsyn</w:t>
      </w:r>
      <w:proofErr w:type="spellEnd"/>
      <w:r w:rsidRPr="00352E4E">
        <w:rPr>
          <w:sz w:val="21"/>
          <w:szCs w:val="21"/>
          <w:lang w:val="en-US"/>
        </w:rPr>
        <w:t xml:space="preserve"> till </w:t>
      </w:r>
      <w:proofErr w:type="spellStart"/>
      <w:r w:rsidRPr="00352E4E">
        <w:rPr>
          <w:sz w:val="21"/>
          <w:szCs w:val="21"/>
          <w:lang w:val="en-US"/>
        </w:rPr>
        <w:t>val</w:t>
      </w:r>
      <w:proofErr w:type="spellEnd"/>
      <w:r w:rsidRPr="00352E4E">
        <w:rPr>
          <w:sz w:val="21"/>
          <w:szCs w:val="21"/>
          <w:lang w:val="en-US"/>
        </w:rPr>
        <w:t xml:space="preserve"> av </w:t>
      </w:r>
      <w:proofErr w:type="spellStart"/>
      <w:r w:rsidRPr="00352E4E">
        <w:rPr>
          <w:sz w:val="21"/>
          <w:szCs w:val="21"/>
          <w:lang w:val="en-US"/>
        </w:rPr>
        <w:t>skida</w:t>
      </w:r>
      <w:proofErr w:type="spellEnd"/>
      <w:r w:rsidRPr="00352E4E">
        <w:rPr>
          <w:sz w:val="21"/>
          <w:szCs w:val="21"/>
          <w:lang w:val="en-US"/>
        </w:rPr>
        <w:t>.</w:t>
      </w:r>
    </w:p>
    <w:p w14:paraId="266FF8CA"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Liggunderlag</w:t>
      </w:r>
      <w:proofErr w:type="spellEnd"/>
      <w:r w:rsidRPr="00352E4E">
        <w:rPr>
          <w:sz w:val="21"/>
          <w:szCs w:val="21"/>
          <w:lang w:val="en-US"/>
        </w:rPr>
        <w:t xml:space="preserve"> (2/3-dels </w:t>
      </w:r>
      <w:proofErr w:type="spellStart"/>
      <w:r w:rsidRPr="00352E4E">
        <w:rPr>
          <w:sz w:val="21"/>
          <w:szCs w:val="21"/>
          <w:lang w:val="en-US"/>
        </w:rPr>
        <w:t>långt</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fullängd</w:t>
      </w:r>
      <w:proofErr w:type="spellEnd"/>
      <w:r w:rsidRPr="00352E4E">
        <w:rPr>
          <w:sz w:val="21"/>
          <w:szCs w:val="21"/>
          <w:lang w:val="en-US"/>
        </w:rPr>
        <w:t xml:space="preserve">, det </w:t>
      </w:r>
      <w:proofErr w:type="spellStart"/>
      <w:r w:rsidRPr="00352E4E">
        <w:rPr>
          <w:sz w:val="21"/>
          <w:szCs w:val="21"/>
          <w:lang w:val="en-US"/>
        </w:rPr>
        <w:t>är</w:t>
      </w:r>
      <w:proofErr w:type="spellEnd"/>
      <w:r w:rsidRPr="00352E4E">
        <w:rPr>
          <w:sz w:val="21"/>
          <w:szCs w:val="21"/>
          <w:lang w:val="en-US"/>
        </w:rPr>
        <w:t xml:space="preserve"> </w:t>
      </w:r>
      <w:proofErr w:type="spellStart"/>
      <w:r w:rsidRPr="00352E4E">
        <w:rPr>
          <w:sz w:val="21"/>
          <w:szCs w:val="21"/>
          <w:lang w:val="en-US"/>
        </w:rPr>
        <w:t>inte</w:t>
      </w:r>
      <w:proofErr w:type="spellEnd"/>
      <w:r w:rsidRPr="00352E4E">
        <w:rPr>
          <w:sz w:val="21"/>
          <w:szCs w:val="21"/>
          <w:lang w:val="en-US"/>
        </w:rPr>
        <w:t xml:space="preserve"> </w:t>
      </w:r>
      <w:proofErr w:type="spellStart"/>
      <w:r w:rsidRPr="00352E4E">
        <w:rPr>
          <w:sz w:val="21"/>
          <w:szCs w:val="21"/>
          <w:lang w:val="en-US"/>
        </w:rPr>
        <w:t>tillräckligt</w:t>
      </w:r>
      <w:proofErr w:type="spellEnd"/>
      <w:r w:rsidRPr="00352E4E">
        <w:rPr>
          <w:sz w:val="21"/>
          <w:szCs w:val="21"/>
          <w:lang w:val="en-US"/>
        </w:rPr>
        <w:t xml:space="preserve"> med </w:t>
      </w:r>
      <w:proofErr w:type="spellStart"/>
      <w:r w:rsidRPr="00352E4E">
        <w:rPr>
          <w:sz w:val="21"/>
          <w:szCs w:val="21"/>
          <w:lang w:val="en-US"/>
        </w:rPr>
        <w:t>en</w:t>
      </w:r>
      <w:proofErr w:type="spellEnd"/>
      <w:r w:rsidRPr="00352E4E">
        <w:rPr>
          <w:sz w:val="21"/>
          <w:szCs w:val="21"/>
          <w:lang w:val="en-US"/>
        </w:rPr>
        <w:t xml:space="preserve"> </w:t>
      </w:r>
      <w:proofErr w:type="spellStart"/>
      <w:r w:rsidRPr="00352E4E">
        <w:rPr>
          <w:sz w:val="21"/>
          <w:szCs w:val="21"/>
          <w:lang w:val="en-US"/>
        </w:rPr>
        <w:t>sittlapp</w:t>
      </w:r>
      <w:proofErr w:type="spellEnd"/>
      <w:r w:rsidRPr="00352E4E">
        <w:rPr>
          <w:sz w:val="21"/>
          <w:szCs w:val="21"/>
          <w:lang w:val="en-US"/>
        </w:rPr>
        <w:t xml:space="preserve"> </w:t>
      </w:r>
      <w:proofErr w:type="spellStart"/>
      <w:r w:rsidRPr="00352E4E">
        <w:rPr>
          <w:sz w:val="21"/>
          <w:szCs w:val="21"/>
          <w:lang w:val="en-US"/>
        </w:rPr>
        <w:t>i</w:t>
      </w:r>
      <w:proofErr w:type="spellEnd"/>
      <w:r w:rsidRPr="00352E4E">
        <w:rPr>
          <w:sz w:val="21"/>
          <w:szCs w:val="21"/>
          <w:lang w:val="en-US"/>
        </w:rPr>
        <w:t xml:space="preserve"> </w:t>
      </w:r>
      <w:proofErr w:type="spellStart"/>
      <w:r w:rsidRPr="00352E4E">
        <w:rPr>
          <w:sz w:val="21"/>
          <w:szCs w:val="21"/>
          <w:lang w:val="en-US"/>
        </w:rPr>
        <w:t>en</w:t>
      </w:r>
      <w:proofErr w:type="spellEnd"/>
      <w:r w:rsidRPr="00352E4E">
        <w:rPr>
          <w:sz w:val="21"/>
          <w:szCs w:val="21"/>
          <w:lang w:val="en-US"/>
        </w:rPr>
        <w:t xml:space="preserve"> </w:t>
      </w:r>
      <w:proofErr w:type="spellStart"/>
      <w:r w:rsidRPr="00352E4E">
        <w:rPr>
          <w:sz w:val="21"/>
          <w:szCs w:val="21"/>
          <w:lang w:val="en-US"/>
        </w:rPr>
        <w:t>nödsituation</w:t>
      </w:r>
      <w:proofErr w:type="spellEnd"/>
      <w:r w:rsidRPr="00352E4E">
        <w:rPr>
          <w:sz w:val="21"/>
          <w:szCs w:val="21"/>
          <w:lang w:val="en-US"/>
        </w:rPr>
        <w:t>)</w:t>
      </w:r>
    </w:p>
    <w:p w14:paraId="3F0826A4" w14:textId="618637D0"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Damasker</w:t>
      </w:r>
      <w:proofErr w:type="spellEnd"/>
      <w:r w:rsidRPr="00352E4E">
        <w:rPr>
          <w:sz w:val="21"/>
          <w:szCs w:val="21"/>
          <w:lang w:val="en-US"/>
        </w:rPr>
        <w:t>/</w:t>
      </w:r>
      <w:proofErr w:type="spellStart"/>
      <w:r w:rsidRPr="00352E4E">
        <w:rPr>
          <w:sz w:val="21"/>
          <w:szCs w:val="21"/>
          <w:lang w:val="en-US"/>
        </w:rPr>
        <w:t>snölås</w:t>
      </w:r>
      <w:proofErr w:type="spellEnd"/>
      <w:r w:rsidRPr="00352E4E">
        <w:rPr>
          <w:sz w:val="21"/>
          <w:szCs w:val="21"/>
          <w:lang w:val="en-US"/>
        </w:rPr>
        <w:t xml:space="preserve"> – </w:t>
      </w:r>
      <w:proofErr w:type="spellStart"/>
      <w:r w:rsidRPr="00352E4E">
        <w:rPr>
          <w:sz w:val="21"/>
          <w:szCs w:val="21"/>
          <w:lang w:val="en-US"/>
        </w:rPr>
        <w:t>beror</w:t>
      </w:r>
      <w:proofErr w:type="spellEnd"/>
      <w:r w:rsidRPr="00352E4E">
        <w:rPr>
          <w:sz w:val="21"/>
          <w:szCs w:val="21"/>
          <w:lang w:val="en-US"/>
        </w:rPr>
        <w:t xml:space="preserve"> </w:t>
      </w:r>
      <w:proofErr w:type="spellStart"/>
      <w:r w:rsidRPr="00352E4E">
        <w:rPr>
          <w:sz w:val="21"/>
          <w:szCs w:val="21"/>
          <w:lang w:val="en-US"/>
        </w:rPr>
        <w:t>på</w:t>
      </w:r>
      <w:proofErr w:type="spellEnd"/>
      <w:r w:rsidRPr="00352E4E">
        <w:rPr>
          <w:sz w:val="21"/>
          <w:szCs w:val="21"/>
          <w:lang w:val="en-US"/>
        </w:rPr>
        <w:t xml:space="preserve"> din </w:t>
      </w:r>
      <w:proofErr w:type="spellStart"/>
      <w:r w:rsidRPr="00352E4E">
        <w:rPr>
          <w:sz w:val="21"/>
          <w:szCs w:val="21"/>
          <w:lang w:val="en-US"/>
        </w:rPr>
        <w:t>lösning</w:t>
      </w:r>
      <w:proofErr w:type="spellEnd"/>
      <w:r w:rsidRPr="00352E4E">
        <w:rPr>
          <w:sz w:val="21"/>
          <w:szCs w:val="21"/>
          <w:lang w:val="en-US"/>
        </w:rPr>
        <w:t xml:space="preserve"> för </w:t>
      </w:r>
      <w:proofErr w:type="spellStart"/>
      <w:r w:rsidRPr="00352E4E">
        <w:rPr>
          <w:sz w:val="21"/>
          <w:szCs w:val="21"/>
          <w:lang w:val="en-US"/>
        </w:rPr>
        <w:t>pjäxa-byxslut</w:t>
      </w:r>
      <w:proofErr w:type="spellEnd"/>
      <w:r w:rsidRPr="00352E4E">
        <w:rPr>
          <w:sz w:val="21"/>
          <w:szCs w:val="21"/>
          <w:lang w:val="en-US"/>
        </w:rPr>
        <w:t xml:space="preserve">. Det </w:t>
      </w:r>
      <w:proofErr w:type="spellStart"/>
      <w:r w:rsidRPr="00352E4E">
        <w:rPr>
          <w:sz w:val="21"/>
          <w:szCs w:val="21"/>
          <w:lang w:val="en-US"/>
        </w:rPr>
        <w:t>behöver</w:t>
      </w:r>
      <w:proofErr w:type="spellEnd"/>
      <w:r w:rsidRPr="00352E4E">
        <w:rPr>
          <w:sz w:val="21"/>
          <w:szCs w:val="21"/>
          <w:lang w:val="en-US"/>
        </w:rPr>
        <w:t xml:space="preserve"> </w:t>
      </w:r>
      <w:proofErr w:type="spellStart"/>
      <w:r w:rsidRPr="00352E4E">
        <w:rPr>
          <w:sz w:val="21"/>
          <w:szCs w:val="21"/>
          <w:lang w:val="en-US"/>
        </w:rPr>
        <w:t>kunna</w:t>
      </w:r>
      <w:proofErr w:type="spellEnd"/>
      <w:r w:rsidRPr="00352E4E">
        <w:rPr>
          <w:sz w:val="21"/>
          <w:szCs w:val="21"/>
          <w:lang w:val="en-US"/>
        </w:rPr>
        <w:t xml:space="preserve"> </w:t>
      </w:r>
      <w:proofErr w:type="spellStart"/>
      <w:r w:rsidRPr="00352E4E">
        <w:rPr>
          <w:sz w:val="21"/>
          <w:szCs w:val="21"/>
          <w:lang w:val="en-US"/>
        </w:rPr>
        <w:t>slutas</w:t>
      </w:r>
      <w:proofErr w:type="spellEnd"/>
      <w:r w:rsidRPr="00352E4E">
        <w:rPr>
          <w:sz w:val="21"/>
          <w:szCs w:val="21"/>
          <w:lang w:val="en-US"/>
        </w:rPr>
        <w:t xml:space="preserve"> </w:t>
      </w:r>
      <w:proofErr w:type="spellStart"/>
      <w:r w:rsidRPr="00352E4E">
        <w:rPr>
          <w:sz w:val="21"/>
          <w:szCs w:val="21"/>
          <w:lang w:val="en-US"/>
        </w:rPr>
        <w:t>tätt</w:t>
      </w:r>
      <w:proofErr w:type="spellEnd"/>
      <w:r w:rsidRPr="00352E4E">
        <w:rPr>
          <w:sz w:val="21"/>
          <w:szCs w:val="21"/>
          <w:lang w:val="en-US"/>
        </w:rPr>
        <w:t xml:space="preserve"> </w:t>
      </w:r>
      <w:proofErr w:type="spellStart"/>
      <w:r w:rsidRPr="00352E4E">
        <w:rPr>
          <w:sz w:val="21"/>
          <w:szCs w:val="21"/>
          <w:lang w:val="en-US"/>
        </w:rPr>
        <w:t>mellan</w:t>
      </w:r>
      <w:proofErr w:type="spellEnd"/>
      <w:r w:rsidRPr="00352E4E">
        <w:rPr>
          <w:sz w:val="21"/>
          <w:szCs w:val="21"/>
          <w:lang w:val="en-US"/>
        </w:rPr>
        <w:t xml:space="preserve"> </w:t>
      </w:r>
      <w:proofErr w:type="spellStart"/>
      <w:r w:rsidRPr="00352E4E">
        <w:rPr>
          <w:sz w:val="21"/>
          <w:szCs w:val="21"/>
          <w:lang w:val="en-US"/>
        </w:rPr>
        <w:t>fot</w:t>
      </w:r>
      <w:proofErr w:type="spellEnd"/>
      <w:r w:rsidRPr="00352E4E">
        <w:rPr>
          <w:sz w:val="21"/>
          <w:szCs w:val="21"/>
          <w:lang w:val="en-US"/>
        </w:rPr>
        <w:t xml:space="preserve"> och ben vid </w:t>
      </w:r>
      <w:proofErr w:type="spellStart"/>
      <w:r w:rsidRPr="00352E4E">
        <w:rPr>
          <w:sz w:val="21"/>
          <w:szCs w:val="21"/>
          <w:lang w:val="en-US"/>
        </w:rPr>
        <w:t>snödrev</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djup</w:t>
      </w:r>
      <w:proofErr w:type="spellEnd"/>
      <w:r w:rsidRPr="00352E4E">
        <w:rPr>
          <w:sz w:val="21"/>
          <w:szCs w:val="21"/>
          <w:lang w:val="en-US"/>
        </w:rPr>
        <w:t xml:space="preserve"> </w:t>
      </w:r>
      <w:proofErr w:type="spellStart"/>
      <w:r w:rsidRPr="00352E4E">
        <w:rPr>
          <w:sz w:val="21"/>
          <w:szCs w:val="21"/>
          <w:lang w:val="en-US"/>
        </w:rPr>
        <w:t>snö</w:t>
      </w:r>
      <w:proofErr w:type="spellEnd"/>
      <w:r w:rsidRPr="00352E4E">
        <w:rPr>
          <w:sz w:val="21"/>
          <w:szCs w:val="21"/>
          <w:lang w:val="en-US"/>
        </w:rPr>
        <w:t xml:space="preserve">. </w:t>
      </w:r>
    </w:p>
    <w:p w14:paraId="36BF2E88" w14:textId="6BD4FA7C" w:rsidR="00352E4E" w:rsidRPr="00352E4E" w:rsidRDefault="00352E4E" w:rsidP="00352E4E">
      <w:pPr>
        <w:pStyle w:val="Rubrik3"/>
        <w:rPr>
          <w:rStyle w:val="Starkreferens"/>
          <w:b/>
          <w:bCs w:val="0"/>
          <w:sz w:val="26"/>
          <w:szCs w:val="26"/>
          <w:lang w:val="en-US"/>
        </w:rPr>
      </w:pPr>
      <w:proofErr w:type="spellStart"/>
      <w:r w:rsidRPr="00352E4E">
        <w:rPr>
          <w:rStyle w:val="Starkreferens"/>
          <w:b/>
          <w:bCs w:val="0"/>
          <w:sz w:val="26"/>
          <w:szCs w:val="26"/>
          <w:lang w:val="en-US"/>
        </w:rPr>
        <w:t>O</w:t>
      </w:r>
      <w:r w:rsidR="00BA1F92">
        <w:rPr>
          <w:rStyle w:val="Starkreferens"/>
          <w:b/>
          <w:bCs w:val="0"/>
          <w:sz w:val="26"/>
          <w:szCs w:val="26"/>
          <w:lang w:val="en-US"/>
        </w:rPr>
        <w:t>rientering</w:t>
      </w:r>
      <w:proofErr w:type="spellEnd"/>
    </w:p>
    <w:p w14:paraId="5F68DFC9"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Kompass</w:t>
      </w:r>
      <w:proofErr w:type="spellEnd"/>
    </w:p>
    <w:p w14:paraId="144019D1" w14:textId="094E3B79" w:rsidR="00352E4E" w:rsidRPr="00352E4E" w:rsidRDefault="00352E4E" w:rsidP="00352E4E">
      <w:pPr>
        <w:pStyle w:val="Ingress"/>
        <w:numPr>
          <w:ilvl w:val="0"/>
          <w:numId w:val="2"/>
        </w:numPr>
        <w:spacing w:after="0"/>
        <w:rPr>
          <w:sz w:val="21"/>
          <w:szCs w:val="21"/>
          <w:lang w:val="en-US"/>
        </w:rPr>
      </w:pPr>
      <w:r w:rsidRPr="00352E4E">
        <w:rPr>
          <w:sz w:val="21"/>
          <w:szCs w:val="21"/>
          <w:lang w:val="en-US"/>
        </w:rPr>
        <w:t>Kart</w:t>
      </w:r>
      <w:r>
        <w:rPr>
          <w:sz w:val="21"/>
          <w:szCs w:val="21"/>
          <w:lang w:val="en-US"/>
        </w:rPr>
        <w:t>a</w:t>
      </w:r>
      <w:r w:rsidR="003F0EFE">
        <w:rPr>
          <w:sz w:val="21"/>
          <w:szCs w:val="21"/>
          <w:lang w:val="en-US"/>
        </w:rPr>
        <w:t xml:space="preserve">, till </w:t>
      </w:r>
      <w:proofErr w:type="spellStart"/>
      <w:r w:rsidR="003F0EFE">
        <w:rPr>
          <w:sz w:val="21"/>
          <w:szCs w:val="21"/>
          <w:lang w:val="en-US"/>
        </w:rPr>
        <w:t>exempel</w:t>
      </w:r>
      <w:proofErr w:type="spellEnd"/>
      <w:r w:rsidR="003F0EFE">
        <w:rPr>
          <w:sz w:val="21"/>
          <w:szCs w:val="21"/>
          <w:lang w:val="en-US"/>
        </w:rPr>
        <w:t xml:space="preserve"> </w:t>
      </w:r>
      <w:proofErr w:type="spellStart"/>
      <w:r w:rsidR="003F0EFE">
        <w:rPr>
          <w:sz w:val="21"/>
          <w:szCs w:val="21"/>
          <w:lang w:val="en-US"/>
        </w:rPr>
        <w:t>Calazo</w:t>
      </w:r>
      <w:proofErr w:type="spellEnd"/>
      <w:r w:rsidR="003F0EFE">
        <w:rPr>
          <w:sz w:val="21"/>
          <w:szCs w:val="21"/>
          <w:lang w:val="en-US"/>
        </w:rPr>
        <w:t xml:space="preserve"> </w:t>
      </w:r>
      <w:proofErr w:type="spellStart"/>
      <w:r w:rsidR="003F0EFE" w:rsidRPr="003F0EFE">
        <w:rPr>
          <w:sz w:val="21"/>
          <w:szCs w:val="21"/>
          <w:lang w:val="en-US"/>
        </w:rPr>
        <w:t>Grövelsjön</w:t>
      </w:r>
      <w:proofErr w:type="spellEnd"/>
      <w:r w:rsidR="003F0EFE" w:rsidRPr="003F0EFE">
        <w:rPr>
          <w:sz w:val="21"/>
          <w:szCs w:val="21"/>
          <w:lang w:val="en-US"/>
        </w:rPr>
        <w:t xml:space="preserve"> &amp; Rogen 1:50.000</w:t>
      </w:r>
    </w:p>
    <w:p w14:paraId="7A2B2A95" w14:textId="3CCE2011" w:rsidR="00352E4E" w:rsidRPr="00352E4E" w:rsidRDefault="00352E4E" w:rsidP="00352E4E">
      <w:pPr>
        <w:pStyle w:val="Rubrik3"/>
        <w:rPr>
          <w:rStyle w:val="Starkreferens"/>
          <w:b/>
          <w:sz w:val="26"/>
          <w:szCs w:val="26"/>
          <w:lang w:val="en-US"/>
        </w:rPr>
      </w:pPr>
      <w:proofErr w:type="spellStart"/>
      <w:r w:rsidRPr="00352E4E">
        <w:rPr>
          <w:rStyle w:val="Starkreferens"/>
          <w:b/>
          <w:sz w:val="26"/>
          <w:szCs w:val="26"/>
          <w:lang w:val="en-US"/>
        </w:rPr>
        <w:t>S</w:t>
      </w:r>
      <w:r w:rsidR="00BA1F92">
        <w:rPr>
          <w:rStyle w:val="Starkreferens"/>
          <w:b/>
          <w:sz w:val="26"/>
          <w:szCs w:val="26"/>
          <w:lang w:val="en-US"/>
        </w:rPr>
        <w:t>äkerhet</w:t>
      </w:r>
      <w:proofErr w:type="spellEnd"/>
    </w:p>
    <w:p w14:paraId="650D9727" w14:textId="461630EA"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Vindsäck</w:t>
      </w:r>
      <w:proofErr w:type="spellEnd"/>
      <w:r w:rsidRPr="00352E4E">
        <w:rPr>
          <w:sz w:val="21"/>
          <w:szCs w:val="21"/>
          <w:lang w:val="en-US"/>
        </w:rPr>
        <w:t xml:space="preserve"> – </w:t>
      </w:r>
      <w:proofErr w:type="spellStart"/>
      <w:r w:rsidRPr="00352E4E">
        <w:rPr>
          <w:sz w:val="21"/>
          <w:szCs w:val="21"/>
          <w:lang w:val="en-US"/>
        </w:rPr>
        <w:t>en</w:t>
      </w:r>
      <w:proofErr w:type="spellEnd"/>
      <w:r w:rsidRPr="00352E4E">
        <w:rPr>
          <w:sz w:val="21"/>
          <w:szCs w:val="21"/>
          <w:lang w:val="en-US"/>
        </w:rPr>
        <w:t xml:space="preserve"> </w:t>
      </w:r>
      <w:proofErr w:type="spellStart"/>
      <w:r w:rsidR="00070249">
        <w:rPr>
          <w:sz w:val="21"/>
          <w:szCs w:val="21"/>
          <w:lang w:val="en-US"/>
        </w:rPr>
        <w:t>vindsäck</w:t>
      </w:r>
      <w:proofErr w:type="spellEnd"/>
      <w:r w:rsidR="00070249">
        <w:rPr>
          <w:sz w:val="21"/>
          <w:szCs w:val="21"/>
          <w:lang w:val="en-US"/>
        </w:rPr>
        <w:t xml:space="preserve"> </w:t>
      </w:r>
      <w:r w:rsidRPr="00352E4E">
        <w:rPr>
          <w:sz w:val="21"/>
          <w:szCs w:val="21"/>
          <w:lang w:val="en-US"/>
        </w:rPr>
        <w:t xml:space="preserve">per </w:t>
      </w:r>
      <w:proofErr w:type="spellStart"/>
      <w:r w:rsidRPr="00352E4E">
        <w:rPr>
          <w:sz w:val="21"/>
          <w:szCs w:val="21"/>
          <w:lang w:val="en-US"/>
        </w:rPr>
        <w:t>två</w:t>
      </w:r>
      <w:proofErr w:type="spellEnd"/>
      <w:r w:rsidRPr="00352E4E">
        <w:rPr>
          <w:sz w:val="21"/>
          <w:szCs w:val="21"/>
          <w:lang w:val="en-US"/>
        </w:rPr>
        <w:t xml:space="preserve"> </w:t>
      </w:r>
      <w:proofErr w:type="spellStart"/>
      <w:r w:rsidRPr="00352E4E">
        <w:rPr>
          <w:sz w:val="21"/>
          <w:szCs w:val="21"/>
          <w:lang w:val="en-US"/>
        </w:rPr>
        <w:t>personer</w:t>
      </w:r>
      <w:proofErr w:type="spellEnd"/>
      <w:r w:rsidRPr="00352E4E">
        <w:rPr>
          <w:sz w:val="21"/>
          <w:szCs w:val="21"/>
          <w:lang w:val="en-US"/>
        </w:rPr>
        <w:t xml:space="preserve">, </w:t>
      </w:r>
      <w:proofErr w:type="spellStart"/>
      <w:r w:rsidRPr="00352E4E">
        <w:rPr>
          <w:sz w:val="21"/>
          <w:szCs w:val="21"/>
          <w:lang w:val="en-US"/>
        </w:rPr>
        <w:t>finns</w:t>
      </w:r>
      <w:proofErr w:type="spellEnd"/>
      <w:r w:rsidRPr="00352E4E">
        <w:rPr>
          <w:sz w:val="21"/>
          <w:szCs w:val="21"/>
          <w:lang w:val="en-US"/>
        </w:rPr>
        <w:t xml:space="preserve">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låna</w:t>
      </w:r>
      <w:proofErr w:type="spellEnd"/>
      <w:r w:rsidR="00693B42">
        <w:rPr>
          <w:sz w:val="21"/>
          <w:szCs w:val="21"/>
          <w:lang w:val="en-US"/>
        </w:rPr>
        <w:t xml:space="preserve"> hos </w:t>
      </w:r>
      <w:proofErr w:type="spellStart"/>
      <w:r w:rsidR="00693B42">
        <w:rPr>
          <w:sz w:val="21"/>
          <w:szCs w:val="21"/>
          <w:lang w:val="en-US"/>
        </w:rPr>
        <w:t>Friluftsfrämjandet</w:t>
      </w:r>
      <w:proofErr w:type="spellEnd"/>
      <w:r w:rsidR="00693B42">
        <w:rPr>
          <w:sz w:val="21"/>
          <w:szCs w:val="21"/>
          <w:lang w:val="en-US"/>
        </w:rPr>
        <w:t xml:space="preserve"> </w:t>
      </w:r>
      <w:proofErr w:type="spellStart"/>
      <w:r w:rsidR="00693B42">
        <w:rPr>
          <w:sz w:val="21"/>
          <w:szCs w:val="21"/>
          <w:lang w:val="en-US"/>
        </w:rPr>
        <w:t>i</w:t>
      </w:r>
      <w:proofErr w:type="spellEnd"/>
      <w:r w:rsidR="00693B42">
        <w:rPr>
          <w:sz w:val="21"/>
          <w:szCs w:val="21"/>
          <w:lang w:val="en-US"/>
        </w:rPr>
        <w:t xml:space="preserve"> Järfälla</w:t>
      </w:r>
    </w:p>
    <w:p w14:paraId="556CAB47"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Snöspade</w:t>
      </w:r>
      <w:proofErr w:type="spellEnd"/>
      <w:r w:rsidRPr="00352E4E">
        <w:rPr>
          <w:sz w:val="21"/>
          <w:szCs w:val="21"/>
          <w:lang w:val="en-US"/>
        </w:rPr>
        <w:t xml:space="preserve"> – </w:t>
      </w:r>
      <w:proofErr w:type="spellStart"/>
      <w:r w:rsidRPr="00352E4E">
        <w:rPr>
          <w:sz w:val="21"/>
          <w:szCs w:val="21"/>
          <w:lang w:val="en-US"/>
        </w:rPr>
        <w:t>delbar</w:t>
      </w:r>
      <w:proofErr w:type="spellEnd"/>
      <w:r w:rsidRPr="00352E4E">
        <w:rPr>
          <w:sz w:val="21"/>
          <w:szCs w:val="21"/>
          <w:lang w:val="en-US"/>
        </w:rPr>
        <w:t xml:space="preserve">, </w:t>
      </w:r>
      <w:proofErr w:type="spellStart"/>
      <w:r w:rsidRPr="00352E4E">
        <w:rPr>
          <w:sz w:val="21"/>
          <w:szCs w:val="21"/>
          <w:lang w:val="en-US"/>
        </w:rPr>
        <w:t>lätt</w:t>
      </w:r>
      <w:proofErr w:type="spellEnd"/>
      <w:r w:rsidRPr="00352E4E">
        <w:rPr>
          <w:sz w:val="21"/>
          <w:szCs w:val="21"/>
          <w:lang w:val="en-US"/>
        </w:rPr>
        <w:t xml:space="preserve"> spade för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gräva</w:t>
      </w:r>
      <w:proofErr w:type="spellEnd"/>
      <w:r w:rsidRPr="00352E4E">
        <w:rPr>
          <w:sz w:val="21"/>
          <w:szCs w:val="21"/>
          <w:lang w:val="en-US"/>
        </w:rPr>
        <w:t xml:space="preserve"> </w:t>
      </w:r>
      <w:proofErr w:type="spellStart"/>
      <w:r w:rsidRPr="00352E4E">
        <w:rPr>
          <w:sz w:val="21"/>
          <w:szCs w:val="21"/>
          <w:lang w:val="en-US"/>
        </w:rPr>
        <w:t>nödbivack</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rastgrop</w:t>
      </w:r>
      <w:proofErr w:type="spellEnd"/>
    </w:p>
    <w:p w14:paraId="44F3A327"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Första</w:t>
      </w:r>
      <w:proofErr w:type="spellEnd"/>
      <w:r w:rsidRPr="00352E4E">
        <w:rPr>
          <w:sz w:val="21"/>
          <w:szCs w:val="21"/>
          <w:lang w:val="en-US"/>
        </w:rPr>
        <w:t xml:space="preserve"> </w:t>
      </w:r>
      <w:proofErr w:type="spellStart"/>
      <w:r w:rsidRPr="00352E4E">
        <w:rPr>
          <w:sz w:val="21"/>
          <w:szCs w:val="21"/>
          <w:lang w:val="en-US"/>
        </w:rPr>
        <w:t>hjälpen</w:t>
      </w:r>
      <w:proofErr w:type="spellEnd"/>
      <w:r w:rsidRPr="00352E4E">
        <w:rPr>
          <w:sz w:val="21"/>
          <w:szCs w:val="21"/>
          <w:lang w:val="en-US"/>
        </w:rPr>
        <w:t xml:space="preserve">-kit – </w:t>
      </w:r>
      <w:proofErr w:type="spellStart"/>
      <w:r w:rsidRPr="00352E4E">
        <w:rPr>
          <w:sz w:val="21"/>
          <w:szCs w:val="21"/>
          <w:lang w:val="en-US"/>
        </w:rPr>
        <w:t>plåster</w:t>
      </w:r>
      <w:proofErr w:type="spellEnd"/>
      <w:r w:rsidRPr="00352E4E">
        <w:rPr>
          <w:sz w:val="21"/>
          <w:szCs w:val="21"/>
          <w:lang w:val="en-US"/>
        </w:rPr>
        <w:t xml:space="preserve">, </w:t>
      </w:r>
      <w:proofErr w:type="spellStart"/>
      <w:r w:rsidRPr="00352E4E">
        <w:rPr>
          <w:sz w:val="21"/>
          <w:szCs w:val="21"/>
          <w:lang w:val="en-US"/>
        </w:rPr>
        <w:t>sårtvätt</w:t>
      </w:r>
      <w:proofErr w:type="spellEnd"/>
      <w:r w:rsidRPr="00352E4E">
        <w:rPr>
          <w:sz w:val="21"/>
          <w:szCs w:val="21"/>
          <w:lang w:val="en-US"/>
        </w:rPr>
        <w:t xml:space="preserve">, </w:t>
      </w:r>
      <w:proofErr w:type="spellStart"/>
      <w:r w:rsidRPr="00352E4E">
        <w:rPr>
          <w:sz w:val="21"/>
          <w:szCs w:val="21"/>
          <w:lang w:val="en-US"/>
        </w:rPr>
        <w:t>skavsårsplåster</w:t>
      </w:r>
      <w:proofErr w:type="spellEnd"/>
      <w:r w:rsidRPr="00352E4E">
        <w:rPr>
          <w:sz w:val="21"/>
          <w:szCs w:val="21"/>
          <w:lang w:val="en-US"/>
        </w:rPr>
        <w:t xml:space="preserve">, </w:t>
      </w:r>
      <w:proofErr w:type="spellStart"/>
      <w:r w:rsidRPr="00352E4E">
        <w:rPr>
          <w:sz w:val="21"/>
          <w:szCs w:val="21"/>
          <w:lang w:val="en-US"/>
        </w:rPr>
        <w:t>Leukoplast</w:t>
      </w:r>
      <w:proofErr w:type="spellEnd"/>
      <w:r w:rsidRPr="00352E4E">
        <w:rPr>
          <w:sz w:val="21"/>
          <w:szCs w:val="21"/>
          <w:lang w:val="en-US"/>
        </w:rPr>
        <w:t xml:space="preserve"> 5 cm bred, </w:t>
      </w:r>
      <w:proofErr w:type="spellStart"/>
      <w:r w:rsidRPr="00352E4E">
        <w:rPr>
          <w:sz w:val="21"/>
          <w:szCs w:val="21"/>
          <w:lang w:val="en-US"/>
        </w:rPr>
        <w:t>värktabletter</w:t>
      </w:r>
      <w:proofErr w:type="spellEnd"/>
      <w:r w:rsidRPr="00352E4E">
        <w:rPr>
          <w:sz w:val="21"/>
          <w:szCs w:val="21"/>
          <w:lang w:val="en-US"/>
        </w:rPr>
        <w:t xml:space="preserve">, </w:t>
      </w:r>
      <w:proofErr w:type="spellStart"/>
      <w:r w:rsidRPr="00352E4E">
        <w:rPr>
          <w:sz w:val="21"/>
          <w:szCs w:val="21"/>
          <w:lang w:val="en-US"/>
        </w:rPr>
        <w:t>solskyddsfaktor</w:t>
      </w:r>
      <w:proofErr w:type="spellEnd"/>
      <w:r w:rsidRPr="00352E4E">
        <w:rPr>
          <w:sz w:val="21"/>
          <w:szCs w:val="21"/>
          <w:lang w:val="en-US"/>
        </w:rPr>
        <w:t xml:space="preserve">, </w:t>
      </w:r>
      <w:proofErr w:type="spellStart"/>
      <w:r w:rsidRPr="00352E4E">
        <w:rPr>
          <w:sz w:val="21"/>
          <w:szCs w:val="21"/>
          <w:lang w:val="en-US"/>
        </w:rPr>
        <w:t>räddningsfilt</w:t>
      </w:r>
      <w:proofErr w:type="spellEnd"/>
      <w:r w:rsidRPr="00352E4E">
        <w:rPr>
          <w:sz w:val="21"/>
          <w:szCs w:val="21"/>
          <w:lang w:val="en-US"/>
        </w:rPr>
        <w:t xml:space="preserve">. </w:t>
      </w:r>
    </w:p>
    <w:p w14:paraId="51C6D945"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lastRenderedPageBreak/>
        <w:t>Personlig</w:t>
      </w:r>
      <w:proofErr w:type="spellEnd"/>
      <w:r w:rsidRPr="00352E4E">
        <w:rPr>
          <w:sz w:val="21"/>
          <w:szCs w:val="21"/>
          <w:lang w:val="en-US"/>
        </w:rPr>
        <w:t xml:space="preserve"> </w:t>
      </w:r>
      <w:proofErr w:type="spellStart"/>
      <w:r w:rsidRPr="00352E4E">
        <w:rPr>
          <w:sz w:val="21"/>
          <w:szCs w:val="21"/>
          <w:lang w:val="en-US"/>
        </w:rPr>
        <w:t>medicin</w:t>
      </w:r>
      <w:proofErr w:type="spellEnd"/>
    </w:p>
    <w:p w14:paraId="548A1E8E"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Mobiltelefon</w:t>
      </w:r>
      <w:proofErr w:type="spellEnd"/>
      <w:r w:rsidRPr="00352E4E">
        <w:rPr>
          <w:sz w:val="21"/>
          <w:szCs w:val="21"/>
          <w:lang w:val="en-US"/>
        </w:rPr>
        <w:t xml:space="preserve"> – </w:t>
      </w:r>
      <w:proofErr w:type="spellStart"/>
      <w:r w:rsidRPr="00352E4E">
        <w:rPr>
          <w:sz w:val="21"/>
          <w:szCs w:val="21"/>
          <w:lang w:val="en-US"/>
        </w:rPr>
        <w:t>avstängd</w:t>
      </w:r>
      <w:proofErr w:type="spellEnd"/>
      <w:r w:rsidRPr="00352E4E">
        <w:rPr>
          <w:sz w:val="21"/>
          <w:szCs w:val="21"/>
          <w:lang w:val="en-US"/>
        </w:rPr>
        <w:t xml:space="preserve"> och </w:t>
      </w:r>
      <w:proofErr w:type="spellStart"/>
      <w:r w:rsidRPr="00352E4E">
        <w:rPr>
          <w:sz w:val="21"/>
          <w:szCs w:val="21"/>
          <w:lang w:val="en-US"/>
        </w:rPr>
        <w:t>vattentätt</w:t>
      </w:r>
      <w:proofErr w:type="spellEnd"/>
      <w:r w:rsidRPr="00352E4E">
        <w:rPr>
          <w:sz w:val="21"/>
          <w:szCs w:val="21"/>
          <w:lang w:val="en-US"/>
        </w:rPr>
        <w:t xml:space="preserve"> </w:t>
      </w:r>
      <w:proofErr w:type="spellStart"/>
      <w:r w:rsidRPr="00352E4E">
        <w:rPr>
          <w:sz w:val="21"/>
          <w:szCs w:val="21"/>
          <w:lang w:val="en-US"/>
        </w:rPr>
        <w:t>packad</w:t>
      </w:r>
      <w:proofErr w:type="spellEnd"/>
    </w:p>
    <w:p w14:paraId="51C31C67"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Batteri</w:t>
      </w:r>
      <w:proofErr w:type="spellEnd"/>
      <w:r w:rsidRPr="00352E4E">
        <w:rPr>
          <w:sz w:val="21"/>
          <w:szCs w:val="21"/>
          <w:lang w:val="en-US"/>
        </w:rPr>
        <w:t>/</w:t>
      </w:r>
      <w:proofErr w:type="spellStart"/>
      <w:r w:rsidRPr="00352E4E">
        <w:rPr>
          <w:sz w:val="21"/>
          <w:szCs w:val="21"/>
          <w:lang w:val="en-US"/>
        </w:rPr>
        <w:t>Powerbank</w:t>
      </w:r>
      <w:proofErr w:type="spellEnd"/>
      <w:r w:rsidRPr="00352E4E">
        <w:rPr>
          <w:sz w:val="21"/>
          <w:szCs w:val="21"/>
          <w:lang w:val="en-US"/>
        </w:rPr>
        <w:t xml:space="preserve"> och </w:t>
      </w:r>
      <w:proofErr w:type="spellStart"/>
      <w:r w:rsidRPr="00352E4E">
        <w:rPr>
          <w:sz w:val="21"/>
          <w:szCs w:val="21"/>
          <w:lang w:val="en-US"/>
        </w:rPr>
        <w:t>laddsladd</w:t>
      </w:r>
      <w:proofErr w:type="spellEnd"/>
    </w:p>
    <w:p w14:paraId="45258E0F"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Pannlampa</w:t>
      </w:r>
      <w:proofErr w:type="spellEnd"/>
      <w:r w:rsidRPr="00352E4E">
        <w:rPr>
          <w:sz w:val="21"/>
          <w:szCs w:val="21"/>
          <w:lang w:val="en-US"/>
        </w:rPr>
        <w:t xml:space="preserve"> med extra </w:t>
      </w:r>
      <w:proofErr w:type="spellStart"/>
      <w:r w:rsidRPr="00352E4E">
        <w:rPr>
          <w:sz w:val="21"/>
          <w:szCs w:val="21"/>
          <w:lang w:val="en-US"/>
        </w:rPr>
        <w:t>batterier</w:t>
      </w:r>
      <w:proofErr w:type="spellEnd"/>
    </w:p>
    <w:p w14:paraId="4CC7ABD7"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Spännband</w:t>
      </w:r>
      <w:proofErr w:type="spellEnd"/>
      <w:r w:rsidRPr="00352E4E">
        <w:rPr>
          <w:sz w:val="21"/>
          <w:szCs w:val="21"/>
          <w:lang w:val="en-US"/>
        </w:rPr>
        <w:t xml:space="preserve"> – 1-2 </w:t>
      </w:r>
      <w:proofErr w:type="spellStart"/>
      <w:r w:rsidRPr="00352E4E">
        <w:rPr>
          <w:sz w:val="21"/>
          <w:szCs w:val="21"/>
          <w:lang w:val="en-US"/>
        </w:rPr>
        <w:t>stycken</w:t>
      </w:r>
      <w:proofErr w:type="spellEnd"/>
    </w:p>
    <w:p w14:paraId="2318418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Tunn</w:t>
      </w:r>
      <w:proofErr w:type="spellEnd"/>
      <w:r w:rsidRPr="00352E4E">
        <w:rPr>
          <w:sz w:val="21"/>
          <w:szCs w:val="21"/>
          <w:lang w:val="en-US"/>
        </w:rPr>
        <w:t xml:space="preserve">, </w:t>
      </w:r>
      <w:proofErr w:type="spellStart"/>
      <w:r w:rsidRPr="00352E4E">
        <w:rPr>
          <w:sz w:val="21"/>
          <w:szCs w:val="21"/>
          <w:lang w:val="en-US"/>
        </w:rPr>
        <w:t>statisk</w:t>
      </w:r>
      <w:proofErr w:type="spellEnd"/>
      <w:r w:rsidRPr="00352E4E">
        <w:rPr>
          <w:sz w:val="21"/>
          <w:szCs w:val="21"/>
          <w:lang w:val="en-US"/>
        </w:rPr>
        <w:t xml:space="preserve"> </w:t>
      </w:r>
      <w:proofErr w:type="spellStart"/>
      <w:r w:rsidRPr="00352E4E">
        <w:rPr>
          <w:sz w:val="21"/>
          <w:szCs w:val="21"/>
          <w:lang w:val="en-US"/>
        </w:rPr>
        <w:t>lina</w:t>
      </w:r>
      <w:proofErr w:type="spellEnd"/>
      <w:r w:rsidRPr="00352E4E">
        <w:rPr>
          <w:sz w:val="21"/>
          <w:szCs w:val="21"/>
          <w:lang w:val="en-US"/>
        </w:rPr>
        <w:t xml:space="preserve">, </w:t>
      </w:r>
      <w:proofErr w:type="gramStart"/>
      <w:r w:rsidRPr="00352E4E">
        <w:rPr>
          <w:sz w:val="21"/>
          <w:szCs w:val="21"/>
          <w:lang w:val="en-US"/>
        </w:rPr>
        <w:t>4-5 meter</w:t>
      </w:r>
      <w:proofErr w:type="gramEnd"/>
      <w:r w:rsidRPr="00352E4E">
        <w:rPr>
          <w:sz w:val="21"/>
          <w:szCs w:val="21"/>
          <w:lang w:val="en-US"/>
        </w:rPr>
        <w:t xml:space="preserve"> </w:t>
      </w:r>
      <w:proofErr w:type="spellStart"/>
      <w:r w:rsidRPr="00352E4E">
        <w:rPr>
          <w:sz w:val="21"/>
          <w:szCs w:val="21"/>
          <w:lang w:val="en-US"/>
        </w:rPr>
        <w:t>lång</w:t>
      </w:r>
      <w:proofErr w:type="spellEnd"/>
    </w:p>
    <w:p w14:paraId="7495C90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Silvertejp</w:t>
      </w:r>
      <w:proofErr w:type="spellEnd"/>
      <w:r w:rsidRPr="00352E4E">
        <w:rPr>
          <w:sz w:val="21"/>
          <w:szCs w:val="21"/>
          <w:lang w:val="en-US"/>
        </w:rPr>
        <w:t xml:space="preserve"> </w:t>
      </w:r>
      <w:proofErr w:type="gramStart"/>
      <w:r w:rsidRPr="00352E4E">
        <w:rPr>
          <w:sz w:val="21"/>
          <w:szCs w:val="21"/>
          <w:lang w:val="en-US"/>
        </w:rPr>
        <w:t>2-3 meter</w:t>
      </w:r>
      <w:proofErr w:type="gramEnd"/>
      <w:r w:rsidRPr="00352E4E">
        <w:rPr>
          <w:sz w:val="21"/>
          <w:szCs w:val="21"/>
          <w:lang w:val="en-US"/>
        </w:rPr>
        <w:t xml:space="preserve"> </w:t>
      </w:r>
      <w:proofErr w:type="spellStart"/>
      <w:r w:rsidRPr="00352E4E">
        <w:rPr>
          <w:sz w:val="21"/>
          <w:szCs w:val="21"/>
          <w:lang w:val="en-US"/>
        </w:rPr>
        <w:t>lång</w:t>
      </w:r>
      <w:proofErr w:type="spellEnd"/>
    </w:p>
    <w:p w14:paraId="314D0EB8"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Skidglasögon</w:t>
      </w:r>
      <w:proofErr w:type="spellEnd"/>
    </w:p>
    <w:p w14:paraId="743A7D49"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Solglasögon</w:t>
      </w:r>
      <w:proofErr w:type="spellEnd"/>
    </w:p>
    <w:p w14:paraId="02E54E90"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Betalmedel</w:t>
      </w:r>
      <w:proofErr w:type="spellEnd"/>
      <w:r w:rsidRPr="00352E4E">
        <w:rPr>
          <w:sz w:val="21"/>
          <w:szCs w:val="21"/>
          <w:lang w:val="en-US"/>
        </w:rPr>
        <w:t xml:space="preserve"> och ID-handling</w:t>
      </w:r>
    </w:p>
    <w:p w14:paraId="4E36B229" w14:textId="347C0154"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Reflex </w:t>
      </w:r>
      <w:proofErr w:type="spellStart"/>
      <w:r w:rsidRPr="00352E4E">
        <w:rPr>
          <w:sz w:val="21"/>
          <w:szCs w:val="21"/>
          <w:lang w:val="en-US"/>
        </w:rPr>
        <w:t>på</w:t>
      </w:r>
      <w:proofErr w:type="spellEnd"/>
      <w:r w:rsidRPr="00352E4E">
        <w:rPr>
          <w:sz w:val="21"/>
          <w:szCs w:val="21"/>
          <w:lang w:val="en-US"/>
        </w:rPr>
        <w:t xml:space="preserve"> </w:t>
      </w:r>
      <w:proofErr w:type="spellStart"/>
      <w:r w:rsidRPr="00352E4E">
        <w:rPr>
          <w:sz w:val="21"/>
          <w:szCs w:val="21"/>
          <w:lang w:val="en-US"/>
        </w:rPr>
        <w:t>ryggsäcken</w:t>
      </w:r>
      <w:proofErr w:type="spellEnd"/>
    </w:p>
    <w:p w14:paraId="235DC0CA" w14:textId="1E34338B" w:rsidR="00352E4E" w:rsidRPr="00352E4E" w:rsidRDefault="00BA1F92" w:rsidP="00352E4E">
      <w:pPr>
        <w:pStyle w:val="Rubrik3"/>
        <w:rPr>
          <w:rStyle w:val="Starkreferens"/>
          <w:b/>
          <w:sz w:val="26"/>
          <w:szCs w:val="26"/>
          <w:lang w:val="en-US"/>
        </w:rPr>
      </w:pPr>
      <w:proofErr w:type="spellStart"/>
      <w:r>
        <w:rPr>
          <w:rStyle w:val="Starkreferens"/>
          <w:b/>
          <w:sz w:val="26"/>
          <w:szCs w:val="26"/>
          <w:lang w:val="en-US"/>
        </w:rPr>
        <w:t>Boende</w:t>
      </w:r>
      <w:proofErr w:type="spellEnd"/>
      <w:r>
        <w:rPr>
          <w:rStyle w:val="Starkreferens"/>
          <w:b/>
          <w:sz w:val="26"/>
          <w:szCs w:val="26"/>
          <w:lang w:val="en-US"/>
        </w:rPr>
        <w:t xml:space="preserve"> och </w:t>
      </w:r>
      <w:proofErr w:type="spellStart"/>
      <w:r>
        <w:rPr>
          <w:rStyle w:val="Starkreferens"/>
          <w:b/>
          <w:sz w:val="26"/>
          <w:szCs w:val="26"/>
          <w:lang w:val="en-US"/>
        </w:rPr>
        <w:t>sömn</w:t>
      </w:r>
      <w:proofErr w:type="spellEnd"/>
    </w:p>
    <w:p w14:paraId="167F9B64" w14:textId="4D48B5CC"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Reselakan</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tunnare</w:t>
      </w:r>
      <w:proofErr w:type="spellEnd"/>
      <w:r w:rsidRPr="00352E4E">
        <w:rPr>
          <w:sz w:val="21"/>
          <w:szCs w:val="21"/>
          <w:lang w:val="en-US"/>
        </w:rPr>
        <w:t xml:space="preserve"> </w:t>
      </w:r>
      <w:proofErr w:type="spellStart"/>
      <w:r w:rsidRPr="00352E4E">
        <w:rPr>
          <w:sz w:val="21"/>
          <w:szCs w:val="21"/>
          <w:lang w:val="en-US"/>
        </w:rPr>
        <w:t>sovsäck</w:t>
      </w:r>
      <w:proofErr w:type="spellEnd"/>
    </w:p>
    <w:p w14:paraId="3878F85C" w14:textId="1CA7DB31" w:rsidR="00352E4E" w:rsidRPr="00352E4E" w:rsidRDefault="00BA1F92" w:rsidP="00352E4E">
      <w:pPr>
        <w:pStyle w:val="Rubrik3"/>
        <w:rPr>
          <w:rStyle w:val="Starkreferens"/>
          <w:b/>
          <w:sz w:val="26"/>
          <w:szCs w:val="26"/>
          <w:lang w:val="en-US"/>
        </w:rPr>
      </w:pPr>
      <w:r>
        <w:rPr>
          <w:rStyle w:val="Starkreferens"/>
          <w:b/>
          <w:sz w:val="26"/>
          <w:szCs w:val="26"/>
          <w:lang w:val="en-US"/>
        </w:rPr>
        <w:t xml:space="preserve">Mat och </w:t>
      </w:r>
      <w:proofErr w:type="spellStart"/>
      <w:r>
        <w:rPr>
          <w:rStyle w:val="Starkreferens"/>
          <w:b/>
          <w:sz w:val="26"/>
          <w:szCs w:val="26"/>
          <w:lang w:val="en-US"/>
        </w:rPr>
        <w:t>matsaker</w:t>
      </w:r>
      <w:proofErr w:type="spellEnd"/>
    </w:p>
    <w:p w14:paraId="13DCC1A2"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4 </w:t>
      </w:r>
      <w:proofErr w:type="spellStart"/>
      <w:r w:rsidRPr="00352E4E">
        <w:rPr>
          <w:sz w:val="21"/>
          <w:szCs w:val="21"/>
          <w:lang w:val="en-US"/>
        </w:rPr>
        <w:t>stycken</w:t>
      </w:r>
      <w:proofErr w:type="spellEnd"/>
      <w:r w:rsidRPr="00352E4E">
        <w:rPr>
          <w:sz w:val="21"/>
          <w:szCs w:val="21"/>
          <w:lang w:val="en-US"/>
        </w:rPr>
        <w:t xml:space="preserve"> </w:t>
      </w:r>
      <w:proofErr w:type="spellStart"/>
      <w:r w:rsidRPr="00352E4E">
        <w:rPr>
          <w:sz w:val="21"/>
          <w:szCs w:val="21"/>
          <w:lang w:val="en-US"/>
        </w:rPr>
        <w:t>frukostar</w:t>
      </w:r>
      <w:proofErr w:type="spellEnd"/>
    </w:p>
    <w:p w14:paraId="16FD2006"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4 </w:t>
      </w:r>
      <w:proofErr w:type="spellStart"/>
      <w:r w:rsidRPr="00352E4E">
        <w:rPr>
          <w:sz w:val="21"/>
          <w:szCs w:val="21"/>
          <w:lang w:val="en-US"/>
        </w:rPr>
        <w:t>stycken</w:t>
      </w:r>
      <w:proofErr w:type="spellEnd"/>
      <w:r w:rsidRPr="00352E4E">
        <w:rPr>
          <w:sz w:val="21"/>
          <w:szCs w:val="21"/>
          <w:lang w:val="en-US"/>
        </w:rPr>
        <w:t xml:space="preserve"> </w:t>
      </w:r>
      <w:proofErr w:type="spellStart"/>
      <w:r w:rsidRPr="00352E4E">
        <w:rPr>
          <w:sz w:val="21"/>
          <w:szCs w:val="21"/>
          <w:lang w:val="en-US"/>
        </w:rPr>
        <w:t>luncher</w:t>
      </w:r>
      <w:proofErr w:type="spellEnd"/>
    </w:p>
    <w:p w14:paraId="07C23430" w14:textId="5FED1AB3" w:rsidR="00352E4E" w:rsidRPr="00352E4E" w:rsidRDefault="00BA1F92" w:rsidP="00352E4E">
      <w:pPr>
        <w:pStyle w:val="Ingress"/>
        <w:numPr>
          <w:ilvl w:val="0"/>
          <w:numId w:val="2"/>
        </w:numPr>
        <w:spacing w:after="0"/>
        <w:rPr>
          <w:sz w:val="21"/>
          <w:szCs w:val="21"/>
          <w:lang w:val="en-US"/>
        </w:rPr>
      </w:pPr>
      <w:r>
        <w:rPr>
          <w:sz w:val="21"/>
          <w:szCs w:val="21"/>
          <w:lang w:val="en-US"/>
        </w:rPr>
        <w:t>(</w:t>
      </w:r>
      <w:proofErr w:type="spellStart"/>
      <w:r>
        <w:rPr>
          <w:sz w:val="21"/>
          <w:szCs w:val="21"/>
          <w:lang w:val="en-US"/>
        </w:rPr>
        <w:t>minst</w:t>
      </w:r>
      <w:proofErr w:type="spellEnd"/>
      <w:r>
        <w:rPr>
          <w:sz w:val="21"/>
          <w:szCs w:val="21"/>
          <w:lang w:val="en-US"/>
        </w:rPr>
        <w:t xml:space="preserve">) </w:t>
      </w:r>
      <w:r w:rsidR="00352E4E" w:rsidRPr="00352E4E">
        <w:rPr>
          <w:sz w:val="21"/>
          <w:szCs w:val="21"/>
          <w:lang w:val="en-US"/>
        </w:rPr>
        <w:t xml:space="preserve">5 </w:t>
      </w:r>
      <w:proofErr w:type="spellStart"/>
      <w:r w:rsidR="00352E4E" w:rsidRPr="00352E4E">
        <w:rPr>
          <w:sz w:val="21"/>
          <w:szCs w:val="21"/>
          <w:lang w:val="en-US"/>
        </w:rPr>
        <w:t>stycken</w:t>
      </w:r>
      <w:proofErr w:type="spellEnd"/>
      <w:r w:rsidR="00352E4E" w:rsidRPr="00352E4E">
        <w:rPr>
          <w:sz w:val="21"/>
          <w:szCs w:val="21"/>
          <w:lang w:val="en-US"/>
        </w:rPr>
        <w:t xml:space="preserve"> </w:t>
      </w:r>
      <w:proofErr w:type="spellStart"/>
      <w:r w:rsidR="00352E4E" w:rsidRPr="00352E4E">
        <w:rPr>
          <w:sz w:val="21"/>
          <w:szCs w:val="21"/>
          <w:lang w:val="en-US"/>
        </w:rPr>
        <w:t>energibars</w:t>
      </w:r>
      <w:proofErr w:type="spellEnd"/>
      <w:r w:rsidR="00352E4E" w:rsidRPr="00352E4E">
        <w:rPr>
          <w:sz w:val="21"/>
          <w:szCs w:val="21"/>
          <w:lang w:val="en-US"/>
        </w:rPr>
        <w:t xml:space="preserve">/snacks – </w:t>
      </w:r>
      <w:proofErr w:type="spellStart"/>
      <w:r w:rsidR="00352E4E" w:rsidRPr="00352E4E">
        <w:rPr>
          <w:sz w:val="21"/>
          <w:szCs w:val="21"/>
          <w:lang w:val="en-US"/>
        </w:rPr>
        <w:t>snabb</w:t>
      </w:r>
      <w:proofErr w:type="spellEnd"/>
      <w:r w:rsidR="00352E4E" w:rsidRPr="00352E4E">
        <w:rPr>
          <w:sz w:val="21"/>
          <w:szCs w:val="21"/>
          <w:lang w:val="en-US"/>
        </w:rPr>
        <w:t xml:space="preserve"> </w:t>
      </w:r>
      <w:proofErr w:type="spellStart"/>
      <w:r w:rsidR="00352E4E" w:rsidRPr="00352E4E">
        <w:rPr>
          <w:sz w:val="21"/>
          <w:szCs w:val="21"/>
          <w:lang w:val="en-US"/>
        </w:rPr>
        <w:t>lättillgänglig</w:t>
      </w:r>
      <w:proofErr w:type="spellEnd"/>
      <w:r w:rsidR="00352E4E" w:rsidRPr="00352E4E">
        <w:rPr>
          <w:sz w:val="21"/>
          <w:szCs w:val="21"/>
          <w:lang w:val="en-US"/>
        </w:rPr>
        <w:t xml:space="preserve"> </w:t>
      </w:r>
      <w:proofErr w:type="spellStart"/>
      <w:r w:rsidR="00352E4E" w:rsidRPr="00352E4E">
        <w:rPr>
          <w:sz w:val="21"/>
          <w:szCs w:val="21"/>
          <w:lang w:val="en-US"/>
        </w:rPr>
        <w:t>energi</w:t>
      </w:r>
      <w:proofErr w:type="spellEnd"/>
      <w:r w:rsidR="00352E4E" w:rsidRPr="00352E4E">
        <w:rPr>
          <w:sz w:val="21"/>
          <w:szCs w:val="21"/>
          <w:lang w:val="en-US"/>
        </w:rPr>
        <w:t xml:space="preserve"> </w:t>
      </w:r>
      <w:proofErr w:type="spellStart"/>
      <w:r w:rsidR="00352E4E" w:rsidRPr="00352E4E">
        <w:rPr>
          <w:sz w:val="21"/>
          <w:szCs w:val="21"/>
          <w:lang w:val="en-US"/>
        </w:rPr>
        <w:t>som</w:t>
      </w:r>
      <w:proofErr w:type="spellEnd"/>
      <w:r w:rsidR="00352E4E" w:rsidRPr="00352E4E">
        <w:rPr>
          <w:sz w:val="21"/>
          <w:szCs w:val="21"/>
          <w:lang w:val="en-US"/>
        </w:rPr>
        <w:t xml:space="preserve"> ska </w:t>
      </w:r>
      <w:proofErr w:type="spellStart"/>
      <w:r w:rsidR="00352E4E" w:rsidRPr="00352E4E">
        <w:rPr>
          <w:sz w:val="21"/>
          <w:szCs w:val="21"/>
          <w:lang w:val="en-US"/>
        </w:rPr>
        <w:t>finnas</w:t>
      </w:r>
      <w:proofErr w:type="spellEnd"/>
      <w:r w:rsidR="00352E4E" w:rsidRPr="00352E4E">
        <w:rPr>
          <w:sz w:val="21"/>
          <w:szCs w:val="21"/>
          <w:lang w:val="en-US"/>
        </w:rPr>
        <w:t xml:space="preserve"> </w:t>
      </w:r>
      <w:proofErr w:type="spellStart"/>
      <w:r w:rsidR="00352E4E" w:rsidRPr="00352E4E">
        <w:rPr>
          <w:sz w:val="21"/>
          <w:szCs w:val="21"/>
          <w:lang w:val="en-US"/>
        </w:rPr>
        <w:t>tillgänglig</w:t>
      </w:r>
      <w:proofErr w:type="spellEnd"/>
      <w:r w:rsidR="00352E4E" w:rsidRPr="00352E4E">
        <w:rPr>
          <w:sz w:val="21"/>
          <w:szCs w:val="21"/>
          <w:lang w:val="en-US"/>
        </w:rPr>
        <w:t xml:space="preserve"> </w:t>
      </w:r>
      <w:proofErr w:type="spellStart"/>
      <w:r w:rsidR="00352E4E" w:rsidRPr="00352E4E">
        <w:rPr>
          <w:sz w:val="21"/>
          <w:szCs w:val="21"/>
          <w:lang w:val="en-US"/>
        </w:rPr>
        <w:t>i</w:t>
      </w:r>
      <w:proofErr w:type="spellEnd"/>
      <w:r w:rsidR="00352E4E" w:rsidRPr="00352E4E">
        <w:rPr>
          <w:sz w:val="21"/>
          <w:szCs w:val="21"/>
          <w:lang w:val="en-US"/>
        </w:rPr>
        <w:t xml:space="preserve"> </w:t>
      </w:r>
      <w:proofErr w:type="spellStart"/>
      <w:r w:rsidR="00352E4E" w:rsidRPr="00352E4E">
        <w:rPr>
          <w:sz w:val="21"/>
          <w:szCs w:val="21"/>
          <w:lang w:val="en-US"/>
        </w:rPr>
        <w:t>jackfickan</w:t>
      </w:r>
      <w:proofErr w:type="spellEnd"/>
    </w:p>
    <w:p w14:paraId="4058DD25"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5-10 </w:t>
      </w:r>
      <w:proofErr w:type="spellStart"/>
      <w:r w:rsidRPr="00352E4E">
        <w:rPr>
          <w:sz w:val="21"/>
          <w:szCs w:val="21"/>
          <w:lang w:val="en-US"/>
        </w:rPr>
        <w:t>kaffe</w:t>
      </w:r>
      <w:proofErr w:type="spellEnd"/>
      <w:r w:rsidRPr="00352E4E">
        <w:rPr>
          <w:sz w:val="21"/>
          <w:szCs w:val="21"/>
          <w:lang w:val="en-US"/>
        </w:rPr>
        <w:t>/</w:t>
      </w:r>
      <w:proofErr w:type="spellStart"/>
      <w:r w:rsidRPr="00352E4E">
        <w:rPr>
          <w:sz w:val="21"/>
          <w:szCs w:val="21"/>
          <w:lang w:val="en-US"/>
        </w:rPr>
        <w:t>te</w:t>
      </w:r>
      <w:proofErr w:type="spellEnd"/>
      <w:r w:rsidRPr="00352E4E">
        <w:rPr>
          <w:sz w:val="21"/>
          <w:szCs w:val="21"/>
          <w:lang w:val="en-US"/>
        </w:rPr>
        <w:t>/</w:t>
      </w:r>
      <w:proofErr w:type="spellStart"/>
      <w:r w:rsidRPr="00352E4E">
        <w:rPr>
          <w:sz w:val="21"/>
          <w:szCs w:val="21"/>
          <w:lang w:val="en-US"/>
        </w:rPr>
        <w:t>oboy</w:t>
      </w:r>
      <w:proofErr w:type="spellEnd"/>
      <w:r w:rsidRPr="00352E4E">
        <w:rPr>
          <w:sz w:val="21"/>
          <w:szCs w:val="21"/>
          <w:lang w:val="en-US"/>
        </w:rPr>
        <w:t xml:space="preserve"> – </w:t>
      </w:r>
      <w:proofErr w:type="spellStart"/>
      <w:r w:rsidRPr="00352E4E">
        <w:rPr>
          <w:sz w:val="21"/>
          <w:szCs w:val="21"/>
          <w:lang w:val="en-US"/>
        </w:rPr>
        <w:t>efter</w:t>
      </w:r>
      <w:proofErr w:type="spellEnd"/>
      <w:r w:rsidRPr="00352E4E">
        <w:rPr>
          <w:sz w:val="21"/>
          <w:szCs w:val="21"/>
          <w:lang w:val="en-US"/>
        </w:rPr>
        <w:t xml:space="preserve"> </w:t>
      </w:r>
      <w:proofErr w:type="spellStart"/>
      <w:r w:rsidRPr="00352E4E">
        <w:rPr>
          <w:sz w:val="21"/>
          <w:szCs w:val="21"/>
          <w:lang w:val="en-US"/>
        </w:rPr>
        <w:t>eget</w:t>
      </w:r>
      <w:proofErr w:type="spellEnd"/>
      <w:r w:rsidRPr="00352E4E">
        <w:rPr>
          <w:sz w:val="21"/>
          <w:szCs w:val="21"/>
          <w:lang w:val="en-US"/>
        </w:rPr>
        <w:t xml:space="preserve"> </w:t>
      </w:r>
      <w:proofErr w:type="spellStart"/>
      <w:r w:rsidRPr="00352E4E">
        <w:rPr>
          <w:sz w:val="21"/>
          <w:szCs w:val="21"/>
          <w:lang w:val="en-US"/>
        </w:rPr>
        <w:t>val</w:t>
      </w:r>
      <w:proofErr w:type="spellEnd"/>
    </w:p>
    <w:p w14:paraId="2C28A7C3"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Termos</w:t>
      </w:r>
    </w:p>
    <w:p w14:paraId="2EB8BD15"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Vattenflaska</w:t>
      </w:r>
      <w:proofErr w:type="spellEnd"/>
      <w:r w:rsidRPr="00352E4E">
        <w:rPr>
          <w:sz w:val="21"/>
          <w:szCs w:val="21"/>
          <w:lang w:val="en-US"/>
        </w:rPr>
        <w:t xml:space="preserve"> – 1 liter</w:t>
      </w:r>
    </w:p>
    <w:p w14:paraId="003A8EEC"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Kåsa</w:t>
      </w:r>
    </w:p>
    <w:p w14:paraId="78005E60" w14:textId="4C30D7DE" w:rsidR="00352E4E" w:rsidRPr="00352E4E" w:rsidRDefault="00352E4E" w:rsidP="00352E4E">
      <w:pPr>
        <w:pStyle w:val="Ingress"/>
        <w:numPr>
          <w:ilvl w:val="0"/>
          <w:numId w:val="2"/>
        </w:numPr>
        <w:spacing w:after="0"/>
        <w:rPr>
          <w:sz w:val="21"/>
          <w:szCs w:val="21"/>
          <w:lang w:val="en-US"/>
        </w:rPr>
      </w:pPr>
      <w:r w:rsidRPr="00352E4E">
        <w:rPr>
          <w:sz w:val="21"/>
          <w:szCs w:val="21"/>
          <w:lang w:val="en-US"/>
        </w:rPr>
        <w:t>Spork</w:t>
      </w:r>
    </w:p>
    <w:p w14:paraId="41317F30" w14:textId="18155BB9" w:rsidR="00352E4E" w:rsidRPr="00352E4E" w:rsidRDefault="00352E4E" w:rsidP="00352E4E">
      <w:pPr>
        <w:pStyle w:val="Rubrik3"/>
        <w:rPr>
          <w:rStyle w:val="Starkreferens"/>
          <w:b/>
          <w:sz w:val="26"/>
          <w:szCs w:val="26"/>
          <w:lang w:val="en-US"/>
        </w:rPr>
      </w:pPr>
      <w:proofErr w:type="spellStart"/>
      <w:r w:rsidRPr="00352E4E">
        <w:rPr>
          <w:rStyle w:val="Starkreferens"/>
          <w:b/>
          <w:sz w:val="26"/>
          <w:szCs w:val="26"/>
          <w:lang w:val="en-US"/>
        </w:rPr>
        <w:t>K</w:t>
      </w:r>
      <w:r w:rsidR="00BA1F92">
        <w:rPr>
          <w:rStyle w:val="Starkreferens"/>
          <w:b/>
          <w:sz w:val="26"/>
          <w:szCs w:val="26"/>
          <w:lang w:val="en-US"/>
        </w:rPr>
        <w:t>läder</w:t>
      </w:r>
      <w:proofErr w:type="spellEnd"/>
    </w:p>
    <w:p w14:paraId="22E92716"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Innerlager</w:t>
      </w:r>
      <w:proofErr w:type="spellEnd"/>
      <w:r w:rsidRPr="00352E4E">
        <w:rPr>
          <w:sz w:val="21"/>
          <w:szCs w:val="21"/>
          <w:lang w:val="en-US"/>
        </w:rPr>
        <w:t xml:space="preserve">: </w:t>
      </w:r>
      <w:proofErr w:type="spellStart"/>
      <w:r w:rsidRPr="00352E4E">
        <w:rPr>
          <w:sz w:val="21"/>
          <w:szCs w:val="21"/>
          <w:lang w:val="en-US"/>
        </w:rPr>
        <w:t>underställ</w:t>
      </w:r>
      <w:proofErr w:type="spellEnd"/>
      <w:r w:rsidRPr="00352E4E">
        <w:rPr>
          <w:sz w:val="21"/>
          <w:szCs w:val="21"/>
          <w:lang w:val="en-US"/>
        </w:rPr>
        <w:t xml:space="preserve"> </w:t>
      </w:r>
      <w:proofErr w:type="spellStart"/>
      <w:r w:rsidRPr="00352E4E">
        <w:rPr>
          <w:sz w:val="21"/>
          <w:szCs w:val="21"/>
          <w:lang w:val="en-US"/>
        </w:rPr>
        <w:t>långärmat</w:t>
      </w:r>
      <w:proofErr w:type="spellEnd"/>
      <w:r w:rsidRPr="00352E4E">
        <w:rPr>
          <w:sz w:val="21"/>
          <w:szCs w:val="21"/>
          <w:lang w:val="en-US"/>
        </w:rPr>
        <w:t xml:space="preserve"> och </w:t>
      </w:r>
      <w:proofErr w:type="spellStart"/>
      <w:r w:rsidRPr="00352E4E">
        <w:rPr>
          <w:sz w:val="21"/>
          <w:szCs w:val="21"/>
          <w:lang w:val="en-US"/>
        </w:rPr>
        <w:t>långbent</w:t>
      </w:r>
      <w:proofErr w:type="spellEnd"/>
      <w:r w:rsidRPr="00352E4E">
        <w:rPr>
          <w:sz w:val="21"/>
          <w:szCs w:val="21"/>
          <w:lang w:val="en-US"/>
        </w:rPr>
        <w:t xml:space="preserve"> </w:t>
      </w:r>
      <w:proofErr w:type="spellStart"/>
      <w:r w:rsidRPr="00352E4E">
        <w:rPr>
          <w:sz w:val="21"/>
          <w:szCs w:val="21"/>
          <w:lang w:val="en-US"/>
        </w:rPr>
        <w:t>i</w:t>
      </w:r>
      <w:proofErr w:type="spellEnd"/>
      <w:r w:rsidRPr="00352E4E">
        <w:rPr>
          <w:sz w:val="21"/>
          <w:szCs w:val="21"/>
          <w:lang w:val="en-US"/>
        </w:rPr>
        <w:t xml:space="preserve"> </w:t>
      </w:r>
      <w:proofErr w:type="spellStart"/>
      <w:r w:rsidRPr="00352E4E">
        <w:rPr>
          <w:sz w:val="21"/>
          <w:szCs w:val="21"/>
          <w:lang w:val="en-US"/>
        </w:rPr>
        <w:t>ullblandning</w:t>
      </w:r>
      <w:proofErr w:type="spellEnd"/>
      <w:r w:rsidRPr="00352E4E">
        <w:rPr>
          <w:sz w:val="21"/>
          <w:szCs w:val="21"/>
          <w:lang w:val="en-US"/>
        </w:rPr>
        <w:t xml:space="preserve">, </w:t>
      </w:r>
      <w:proofErr w:type="spellStart"/>
      <w:r w:rsidRPr="00352E4E">
        <w:rPr>
          <w:sz w:val="21"/>
          <w:szCs w:val="21"/>
          <w:lang w:val="en-US"/>
        </w:rPr>
        <w:t>samt</w:t>
      </w:r>
      <w:proofErr w:type="spellEnd"/>
      <w:r w:rsidRPr="00352E4E">
        <w:rPr>
          <w:sz w:val="21"/>
          <w:szCs w:val="21"/>
          <w:lang w:val="en-US"/>
        </w:rPr>
        <w:t xml:space="preserve"> </w:t>
      </w:r>
      <w:proofErr w:type="spellStart"/>
      <w:r w:rsidRPr="00352E4E">
        <w:rPr>
          <w:sz w:val="21"/>
          <w:szCs w:val="21"/>
          <w:lang w:val="en-US"/>
        </w:rPr>
        <w:t>underkläder</w:t>
      </w:r>
      <w:proofErr w:type="spellEnd"/>
    </w:p>
    <w:p w14:paraId="658D37E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Mellanlager</w:t>
      </w:r>
      <w:proofErr w:type="spellEnd"/>
      <w:r w:rsidRPr="00352E4E">
        <w:rPr>
          <w:sz w:val="21"/>
          <w:szCs w:val="21"/>
          <w:lang w:val="en-US"/>
        </w:rPr>
        <w:t xml:space="preserve">: </w:t>
      </w:r>
      <w:proofErr w:type="spellStart"/>
      <w:r w:rsidRPr="00352E4E">
        <w:rPr>
          <w:sz w:val="21"/>
          <w:szCs w:val="21"/>
          <w:lang w:val="en-US"/>
        </w:rPr>
        <w:t>tjockare</w:t>
      </w:r>
      <w:proofErr w:type="spellEnd"/>
      <w:r w:rsidRPr="00352E4E">
        <w:rPr>
          <w:sz w:val="21"/>
          <w:szCs w:val="21"/>
          <w:lang w:val="en-US"/>
        </w:rPr>
        <w:t xml:space="preserve"> </w:t>
      </w:r>
      <w:proofErr w:type="spellStart"/>
      <w:r w:rsidRPr="00352E4E">
        <w:rPr>
          <w:sz w:val="21"/>
          <w:szCs w:val="21"/>
          <w:lang w:val="en-US"/>
        </w:rPr>
        <w:t>tröja</w:t>
      </w:r>
      <w:proofErr w:type="spellEnd"/>
      <w:r w:rsidRPr="00352E4E">
        <w:rPr>
          <w:sz w:val="21"/>
          <w:szCs w:val="21"/>
          <w:lang w:val="en-US"/>
        </w:rPr>
        <w:t xml:space="preserve"> och </w:t>
      </w:r>
      <w:proofErr w:type="spellStart"/>
      <w:r w:rsidRPr="00352E4E">
        <w:rPr>
          <w:sz w:val="21"/>
          <w:szCs w:val="21"/>
          <w:lang w:val="en-US"/>
        </w:rPr>
        <w:t>underställsbyxor</w:t>
      </w:r>
      <w:proofErr w:type="spellEnd"/>
      <w:r w:rsidRPr="00352E4E">
        <w:rPr>
          <w:sz w:val="21"/>
          <w:szCs w:val="21"/>
          <w:lang w:val="en-US"/>
        </w:rPr>
        <w:t xml:space="preserve"> </w:t>
      </w:r>
      <w:proofErr w:type="spellStart"/>
      <w:r w:rsidRPr="00352E4E">
        <w:rPr>
          <w:sz w:val="21"/>
          <w:szCs w:val="21"/>
          <w:lang w:val="en-US"/>
        </w:rPr>
        <w:t>i</w:t>
      </w:r>
      <w:proofErr w:type="spellEnd"/>
      <w:r w:rsidRPr="00352E4E">
        <w:rPr>
          <w:sz w:val="21"/>
          <w:szCs w:val="21"/>
          <w:lang w:val="en-US"/>
        </w:rPr>
        <w:t xml:space="preserve"> </w:t>
      </w:r>
      <w:proofErr w:type="spellStart"/>
      <w:r w:rsidRPr="00352E4E">
        <w:rPr>
          <w:sz w:val="21"/>
          <w:szCs w:val="21"/>
          <w:lang w:val="en-US"/>
        </w:rPr>
        <w:t>ull</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syntet</w:t>
      </w:r>
      <w:proofErr w:type="spellEnd"/>
      <w:r w:rsidRPr="00352E4E">
        <w:rPr>
          <w:sz w:val="21"/>
          <w:szCs w:val="21"/>
          <w:lang w:val="en-US"/>
        </w:rPr>
        <w:t xml:space="preserve">, </w:t>
      </w:r>
      <w:proofErr w:type="spellStart"/>
      <w:r w:rsidRPr="00352E4E">
        <w:rPr>
          <w:sz w:val="21"/>
          <w:szCs w:val="21"/>
          <w:lang w:val="en-US"/>
        </w:rPr>
        <w:t>typ</w:t>
      </w:r>
      <w:proofErr w:type="spellEnd"/>
      <w:r w:rsidRPr="00352E4E">
        <w:rPr>
          <w:sz w:val="21"/>
          <w:szCs w:val="21"/>
          <w:lang w:val="en-US"/>
        </w:rPr>
        <w:t xml:space="preserve"> </w:t>
      </w:r>
      <w:proofErr w:type="spellStart"/>
      <w:r w:rsidRPr="00352E4E">
        <w:rPr>
          <w:sz w:val="21"/>
          <w:szCs w:val="21"/>
          <w:lang w:val="en-US"/>
        </w:rPr>
        <w:t>ullfrotté</w:t>
      </w:r>
      <w:proofErr w:type="spellEnd"/>
      <w:r w:rsidRPr="00352E4E">
        <w:rPr>
          <w:sz w:val="21"/>
          <w:szCs w:val="21"/>
          <w:lang w:val="en-US"/>
        </w:rPr>
        <w:t>/fleece.</w:t>
      </w:r>
    </w:p>
    <w:p w14:paraId="75A5981D" w14:textId="77777777" w:rsidR="00352E4E" w:rsidRDefault="00352E4E" w:rsidP="00352E4E">
      <w:pPr>
        <w:pStyle w:val="Ingress"/>
        <w:numPr>
          <w:ilvl w:val="0"/>
          <w:numId w:val="2"/>
        </w:numPr>
        <w:spacing w:after="0"/>
        <w:rPr>
          <w:sz w:val="21"/>
          <w:szCs w:val="21"/>
          <w:lang w:val="en-US"/>
        </w:rPr>
      </w:pPr>
      <w:proofErr w:type="spellStart"/>
      <w:r w:rsidRPr="00352E4E">
        <w:rPr>
          <w:sz w:val="21"/>
          <w:szCs w:val="21"/>
          <w:lang w:val="en-US"/>
        </w:rPr>
        <w:t>Ytterlager</w:t>
      </w:r>
      <w:proofErr w:type="spellEnd"/>
      <w:r w:rsidRPr="00352E4E">
        <w:rPr>
          <w:sz w:val="21"/>
          <w:szCs w:val="21"/>
          <w:lang w:val="en-US"/>
        </w:rPr>
        <w:t xml:space="preserve">: Lång </w:t>
      </w:r>
      <w:proofErr w:type="spellStart"/>
      <w:r w:rsidRPr="00352E4E">
        <w:rPr>
          <w:sz w:val="21"/>
          <w:szCs w:val="21"/>
          <w:lang w:val="en-US"/>
        </w:rPr>
        <w:t>vindjacka</w:t>
      </w:r>
      <w:proofErr w:type="spellEnd"/>
      <w:r w:rsidRPr="00352E4E">
        <w:rPr>
          <w:sz w:val="21"/>
          <w:szCs w:val="21"/>
          <w:lang w:val="en-US"/>
        </w:rPr>
        <w:t xml:space="preserve"> med </w:t>
      </w:r>
      <w:proofErr w:type="spellStart"/>
      <w:r w:rsidRPr="00352E4E">
        <w:rPr>
          <w:sz w:val="21"/>
          <w:szCs w:val="21"/>
          <w:lang w:val="en-US"/>
        </w:rPr>
        <w:t>huva</w:t>
      </w:r>
      <w:proofErr w:type="spellEnd"/>
      <w:r w:rsidRPr="00352E4E">
        <w:rPr>
          <w:sz w:val="21"/>
          <w:szCs w:val="21"/>
          <w:lang w:val="en-US"/>
        </w:rPr>
        <w:t xml:space="preserve"> och </w:t>
      </w:r>
      <w:proofErr w:type="spellStart"/>
      <w:r w:rsidRPr="00352E4E">
        <w:rPr>
          <w:sz w:val="21"/>
          <w:szCs w:val="21"/>
          <w:lang w:val="en-US"/>
        </w:rPr>
        <w:t>vindbyxor</w:t>
      </w:r>
      <w:proofErr w:type="spellEnd"/>
      <w:r w:rsidRPr="00352E4E">
        <w:rPr>
          <w:sz w:val="21"/>
          <w:szCs w:val="21"/>
          <w:lang w:val="en-US"/>
        </w:rPr>
        <w:t xml:space="preserve">. </w:t>
      </w:r>
      <w:proofErr w:type="spellStart"/>
      <w:r w:rsidRPr="00352E4E">
        <w:rPr>
          <w:sz w:val="21"/>
          <w:szCs w:val="21"/>
          <w:lang w:val="en-US"/>
        </w:rPr>
        <w:t>Byxorna</w:t>
      </w:r>
      <w:proofErr w:type="spellEnd"/>
      <w:r w:rsidRPr="00352E4E">
        <w:rPr>
          <w:sz w:val="21"/>
          <w:szCs w:val="21"/>
          <w:lang w:val="en-US"/>
        </w:rPr>
        <w:t xml:space="preserve"> </w:t>
      </w:r>
      <w:proofErr w:type="spellStart"/>
      <w:r w:rsidRPr="00352E4E">
        <w:rPr>
          <w:sz w:val="21"/>
          <w:szCs w:val="21"/>
          <w:lang w:val="en-US"/>
        </w:rPr>
        <w:t>får</w:t>
      </w:r>
      <w:proofErr w:type="spellEnd"/>
      <w:r w:rsidRPr="00352E4E">
        <w:rPr>
          <w:sz w:val="21"/>
          <w:szCs w:val="21"/>
          <w:lang w:val="en-US"/>
        </w:rPr>
        <w:t xml:space="preserve"> </w:t>
      </w:r>
      <w:proofErr w:type="spellStart"/>
      <w:r w:rsidRPr="00352E4E">
        <w:rPr>
          <w:sz w:val="21"/>
          <w:szCs w:val="21"/>
          <w:lang w:val="en-US"/>
        </w:rPr>
        <w:t>gärna</w:t>
      </w:r>
      <w:proofErr w:type="spellEnd"/>
      <w:r w:rsidRPr="00352E4E">
        <w:rPr>
          <w:sz w:val="21"/>
          <w:szCs w:val="21"/>
          <w:lang w:val="en-US"/>
        </w:rPr>
        <w:t xml:space="preserve"> </w:t>
      </w:r>
      <w:proofErr w:type="spellStart"/>
      <w:r w:rsidRPr="00352E4E">
        <w:rPr>
          <w:sz w:val="21"/>
          <w:szCs w:val="21"/>
          <w:lang w:val="en-US"/>
        </w:rPr>
        <w:t>vara</w:t>
      </w:r>
      <w:proofErr w:type="spellEnd"/>
      <w:r w:rsidRPr="00352E4E">
        <w:rPr>
          <w:sz w:val="21"/>
          <w:szCs w:val="21"/>
          <w:lang w:val="en-US"/>
        </w:rPr>
        <w:t xml:space="preserve"> </w:t>
      </w:r>
      <w:proofErr w:type="spellStart"/>
      <w:r w:rsidRPr="00352E4E">
        <w:rPr>
          <w:sz w:val="21"/>
          <w:szCs w:val="21"/>
          <w:lang w:val="en-US"/>
        </w:rPr>
        <w:t>höga</w:t>
      </w:r>
      <w:proofErr w:type="spellEnd"/>
      <w:r w:rsidRPr="00352E4E">
        <w:rPr>
          <w:sz w:val="21"/>
          <w:szCs w:val="21"/>
          <w:lang w:val="en-US"/>
        </w:rPr>
        <w:t xml:space="preserve"> och/</w:t>
      </w:r>
      <w:proofErr w:type="spellStart"/>
      <w:r w:rsidRPr="00352E4E">
        <w:rPr>
          <w:sz w:val="21"/>
          <w:szCs w:val="21"/>
          <w:lang w:val="en-US"/>
        </w:rPr>
        <w:t>eller</w:t>
      </w:r>
      <w:proofErr w:type="spellEnd"/>
      <w:r w:rsidRPr="00352E4E">
        <w:rPr>
          <w:sz w:val="21"/>
          <w:szCs w:val="21"/>
          <w:lang w:val="en-US"/>
        </w:rPr>
        <w:t xml:space="preserve"> ha </w:t>
      </w:r>
      <w:proofErr w:type="spellStart"/>
      <w:r w:rsidRPr="00352E4E">
        <w:rPr>
          <w:sz w:val="21"/>
          <w:szCs w:val="21"/>
          <w:lang w:val="en-US"/>
        </w:rPr>
        <w:t>hängslen</w:t>
      </w:r>
      <w:proofErr w:type="spellEnd"/>
      <w:r w:rsidRPr="00352E4E">
        <w:rPr>
          <w:sz w:val="21"/>
          <w:szCs w:val="21"/>
          <w:lang w:val="en-US"/>
        </w:rPr>
        <w:t>.</w:t>
      </w:r>
    </w:p>
    <w:p w14:paraId="20BFCDB5" w14:textId="50313CBA" w:rsidR="00BA1F92" w:rsidRPr="00352E4E" w:rsidRDefault="00BA1F92" w:rsidP="00BA1F92">
      <w:pPr>
        <w:pStyle w:val="Ingress"/>
        <w:numPr>
          <w:ilvl w:val="1"/>
          <w:numId w:val="2"/>
        </w:numPr>
        <w:spacing w:after="0"/>
        <w:rPr>
          <w:sz w:val="21"/>
          <w:szCs w:val="21"/>
          <w:lang w:val="en-US"/>
        </w:rPr>
      </w:pPr>
      <w:r>
        <w:rPr>
          <w:sz w:val="21"/>
          <w:szCs w:val="21"/>
          <w:lang w:val="en-US"/>
        </w:rPr>
        <w:t xml:space="preserve">Mellan- och </w:t>
      </w:r>
      <w:proofErr w:type="spellStart"/>
      <w:r>
        <w:rPr>
          <w:sz w:val="21"/>
          <w:szCs w:val="21"/>
          <w:lang w:val="en-US"/>
        </w:rPr>
        <w:t>ytterlager</w:t>
      </w:r>
      <w:proofErr w:type="spellEnd"/>
      <w:r>
        <w:rPr>
          <w:sz w:val="21"/>
          <w:szCs w:val="21"/>
          <w:lang w:val="en-US"/>
        </w:rPr>
        <w:t xml:space="preserve"> </w:t>
      </w:r>
      <w:proofErr w:type="spellStart"/>
      <w:r>
        <w:rPr>
          <w:sz w:val="21"/>
          <w:szCs w:val="21"/>
          <w:lang w:val="en-US"/>
        </w:rPr>
        <w:t>på</w:t>
      </w:r>
      <w:proofErr w:type="spellEnd"/>
      <w:r>
        <w:rPr>
          <w:sz w:val="21"/>
          <w:szCs w:val="21"/>
          <w:lang w:val="en-US"/>
        </w:rPr>
        <w:t xml:space="preserve"> </w:t>
      </w:r>
      <w:proofErr w:type="spellStart"/>
      <w:r>
        <w:rPr>
          <w:sz w:val="21"/>
          <w:szCs w:val="21"/>
          <w:lang w:val="en-US"/>
        </w:rPr>
        <w:t>benen</w:t>
      </w:r>
      <w:proofErr w:type="spellEnd"/>
      <w:r>
        <w:rPr>
          <w:sz w:val="21"/>
          <w:szCs w:val="21"/>
          <w:lang w:val="en-US"/>
        </w:rPr>
        <w:t xml:space="preserve"> </w:t>
      </w:r>
      <w:proofErr w:type="spellStart"/>
      <w:r>
        <w:rPr>
          <w:sz w:val="21"/>
          <w:szCs w:val="21"/>
          <w:lang w:val="en-US"/>
        </w:rPr>
        <w:t>kan</w:t>
      </w:r>
      <w:proofErr w:type="spellEnd"/>
      <w:r>
        <w:rPr>
          <w:sz w:val="21"/>
          <w:szCs w:val="21"/>
          <w:lang w:val="en-US"/>
        </w:rPr>
        <w:t xml:space="preserve"> </w:t>
      </w:r>
      <w:proofErr w:type="spellStart"/>
      <w:r>
        <w:rPr>
          <w:sz w:val="21"/>
          <w:szCs w:val="21"/>
          <w:lang w:val="en-US"/>
        </w:rPr>
        <w:t>ersättas</w:t>
      </w:r>
      <w:proofErr w:type="spellEnd"/>
      <w:r>
        <w:rPr>
          <w:sz w:val="21"/>
          <w:szCs w:val="21"/>
          <w:lang w:val="en-US"/>
        </w:rPr>
        <w:t xml:space="preserve"> med </w:t>
      </w:r>
      <w:proofErr w:type="spellStart"/>
      <w:r>
        <w:rPr>
          <w:sz w:val="21"/>
          <w:szCs w:val="21"/>
          <w:lang w:val="en-US"/>
        </w:rPr>
        <w:t>fodrade</w:t>
      </w:r>
      <w:proofErr w:type="spellEnd"/>
      <w:r>
        <w:rPr>
          <w:sz w:val="21"/>
          <w:szCs w:val="21"/>
          <w:lang w:val="en-US"/>
        </w:rPr>
        <w:t xml:space="preserve"> </w:t>
      </w:r>
      <w:proofErr w:type="spellStart"/>
      <w:r>
        <w:rPr>
          <w:sz w:val="21"/>
          <w:szCs w:val="21"/>
          <w:lang w:val="en-US"/>
        </w:rPr>
        <w:t>skidbyxor</w:t>
      </w:r>
      <w:proofErr w:type="spellEnd"/>
      <w:r>
        <w:rPr>
          <w:sz w:val="21"/>
          <w:szCs w:val="21"/>
          <w:lang w:val="en-US"/>
        </w:rPr>
        <w:t xml:space="preserve"> om man </w:t>
      </w:r>
      <w:proofErr w:type="spellStart"/>
      <w:r>
        <w:rPr>
          <w:sz w:val="21"/>
          <w:szCs w:val="21"/>
          <w:lang w:val="en-US"/>
        </w:rPr>
        <w:t>önskar</w:t>
      </w:r>
      <w:proofErr w:type="spellEnd"/>
      <w:r>
        <w:rPr>
          <w:sz w:val="21"/>
          <w:szCs w:val="21"/>
          <w:lang w:val="en-US"/>
        </w:rPr>
        <w:t xml:space="preserve"> det. Ger dock </w:t>
      </w:r>
      <w:proofErr w:type="spellStart"/>
      <w:r>
        <w:rPr>
          <w:sz w:val="21"/>
          <w:szCs w:val="21"/>
          <w:lang w:val="en-US"/>
        </w:rPr>
        <w:t>inte</w:t>
      </w:r>
      <w:proofErr w:type="spellEnd"/>
      <w:r>
        <w:rPr>
          <w:sz w:val="21"/>
          <w:szCs w:val="21"/>
          <w:lang w:val="en-US"/>
        </w:rPr>
        <w:t xml:space="preserve"> </w:t>
      </w:r>
      <w:proofErr w:type="spellStart"/>
      <w:r>
        <w:rPr>
          <w:sz w:val="21"/>
          <w:szCs w:val="21"/>
          <w:lang w:val="en-US"/>
        </w:rPr>
        <w:t>samma</w:t>
      </w:r>
      <w:proofErr w:type="spellEnd"/>
      <w:r>
        <w:rPr>
          <w:sz w:val="21"/>
          <w:szCs w:val="21"/>
          <w:lang w:val="en-US"/>
        </w:rPr>
        <w:t xml:space="preserve"> </w:t>
      </w:r>
      <w:proofErr w:type="spellStart"/>
      <w:r>
        <w:rPr>
          <w:sz w:val="21"/>
          <w:szCs w:val="21"/>
          <w:lang w:val="en-US"/>
        </w:rPr>
        <w:t>möjlighet</w:t>
      </w:r>
      <w:proofErr w:type="spellEnd"/>
      <w:r>
        <w:rPr>
          <w:sz w:val="21"/>
          <w:szCs w:val="21"/>
          <w:lang w:val="en-US"/>
        </w:rPr>
        <w:t xml:space="preserve"> </w:t>
      </w:r>
      <w:proofErr w:type="spellStart"/>
      <w:r>
        <w:rPr>
          <w:sz w:val="21"/>
          <w:szCs w:val="21"/>
          <w:lang w:val="en-US"/>
        </w:rPr>
        <w:t>att</w:t>
      </w:r>
      <w:proofErr w:type="spellEnd"/>
      <w:r>
        <w:rPr>
          <w:sz w:val="21"/>
          <w:szCs w:val="21"/>
          <w:lang w:val="en-US"/>
        </w:rPr>
        <w:t xml:space="preserve"> </w:t>
      </w:r>
      <w:proofErr w:type="spellStart"/>
      <w:r>
        <w:rPr>
          <w:sz w:val="21"/>
          <w:szCs w:val="21"/>
          <w:lang w:val="en-US"/>
        </w:rPr>
        <w:t>anpassa</w:t>
      </w:r>
      <w:proofErr w:type="spellEnd"/>
      <w:r>
        <w:rPr>
          <w:sz w:val="21"/>
          <w:szCs w:val="21"/>
          <w:lang w:val="en-US"/>
        </w:rPr>
        <w:t xml:space="preserve"> </w:t>
      </w:r>
      <w:proofErr w:type="spellStart"/>
      <w:r>
        <w:rPr>
          <w:sz w:val="21"/>
          <w:szCs w:val="21"/>
          <w:lang w:val="en-US"/>
        </w:rPr>
        <w:t>klädseln</w:t>
      </w:r>
      <w:proofErr w:type="spellEnd"/>
      <w:r>
        <w:rPr>
          <w:sz w:val="21"/>
          <w:szCs w:val="21"/>
          <w:lang w:val="en-US"/>
        </w:rPr>
        <w:t xml:space="preserve"> </w:t>
      </w:r>
      <w:proofErr w:type="spellStart"/>
      <w:r>
        <w:rPr>
          <w:sz w:val="21"/>
          <w:szCs w:val="21"/>
          <w:lang w:val="en-US"/>
        </w:rPr>
        <w:t>efter</w:t>
      </w:r>
      <w:proofErr w:type="spellEnd"/>
      <w:r>
        <w:rPr>
          <w:sz w:val="21"/>
          <w:szCs w:val="21"/>
          <w:lang w:val="en-US"/>
        </w:rPr>
        <w:t xml:space="preserve"> situation. </w:t>
      </w:r>
    </w:p>
    <w:p w14:paraId="6CC98785"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Förstärkningsplagg</w:t>
      </w:r>
      <w:proofErr w:type="spellEnd"/>
      <w:r w:rsidRPr="00352E4E">
        <w:rPr>
          <w:sz w:val="21"/>
          <w:szCs w:val="21"/>
          <w:lang w:val="en-US"/>
        </w:rPr>
        <w:t xml:space="preserve">: Dun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syntetjacka</w:t>
      </w:r>
      <w:proofErr w:type="spellEnd"/>
      <w:r w:rsidRPr="00352E4E">
        <w:rPr>
          <w:sz w:val="21"/>
          <w:szCs w:val="21"/>
          <w:lang w:val="en-US"/>
        </w:rPr>
        <w:t xml:space="preserve">. </w:t>
      </w:r>
    </w:p>
    <w:p w14:paraId="0A60E43E"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2 </w:t>
      </w:r>
      <w:proofErr w:type="spellStart"/>
      <w:r w:rsidRPr="00352E4E">
        <w:rPr>
          <w:sz w:val="21"/>
          <w:szCs w:val="21"/>
          <w:lang w:val="en-US"/>
        </w:rPr>
        <w:t>tunna</w:t>
      </w:r>
      <w:proofErr w:type="spellEnd"/>
      <w:r w:rsidRPr="00352E4E">
        <w:rPr>
          <w:sz w:val="21"/>
          <w:szCs w:val="21"/>
          <w:lang w:val="en-US"/>
        </w:rPr>
        <w:t xml:space="preserve"> par </w:t>
      </w:r>
      <w:proofErr w:type="spellStart"/>
      <w:r w:rsidRPr="00352E4E">
        <w:rPr>
          <w:sz w:val="21"/>
          <w:szCs w:val="21"/>
          <w:lang w:val="en-US"/>
        </w:rPr>
        <w:t>strumpor</w:t>
      </w:r>
      <w:proofErr w:type="spellEnd"/>
    </w:p>
    <w:p w14:paraId="4220D9CB"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2 </w:t>
      </w:r>
      <w:proofErr w:type="spellStart"/>
      <w:r w:rsidRPr="00352E4E">
        <w:rPr>
          <w:sz w:val="21"/>
          <w:szCs w:val="21"/>
          <w:lang w:val="en-US"/>
        </w:rPr>
        <w:t>tjockare</w:t>
      </w:r>
      <w:proofErr w:type="spellEnd"/>
      <w:r w:rsidRPr="00352E4E">
        <w:rPr>
          <w:sz w:val="21"/>
          <w:szCs w:val="21"/>
          <w:lang w:val="en-US"/>
        </w:rPr>
        <w:t xml:space="preserve"> </w:t>
      </w:r>
      <w:proofErr w:type="gramStart"/>
      <w:r w:rsidRPr="00352E4E">
        <w:rPr>
          <w:sz w:val="21"/>
          <w:szCs w:val="21"/>
          <w:lang w:val="en-US"/>
        </w:rPr>
        <w:t>par</w:t>
      </w:r>
      <w:proofErr w:type="gramEnd"/>
      <w:r w:rsidRPr="00352E4E">
        <w:rPr>
          <w:sz w:val="21"/>
          <w:szCs w:val="21"/>
          <w:lang w:val="en-US"/>
        </w:rPr>
        <w:t xml:space="preserve"> </w:t>
      </w:r>
      <w:proofErr w:type="spellStart"/>
      <w:r w:rsidRPr="00352E4E">
        <w:rPr>
          <w:sz w:val="21"/>
          <w:szCs w:val="21"/>
          <w:lang w:val="en-US"/>
        </w:rPr>
        <w:t>strumpor</w:t>
      </w:r>
      <w:proofErr w:type="spellEnd"/>
    </w:p>
    <w:p w14:paraId="01500E3A"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Innertofflor</w:t>
      </w:r>
      <w:proofErr w:type="spellEnd"/>
    </w:p>
    <w:p w14:paraId="773E7380"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Extra </w:t>
      </w:r>
      <w:proofErr w:type="spellStart"/>
      <w:r w:rsidRPr="00352E4E">
        <w:rPr>
          <w:sz w:val="21"/>
          <w:szCs w:val="21"/>
          <w:lang w:val="en-US"/>
        </w:rPr>
        <w:t>underställ</w:t>
      </w:r>
      <w:proofErr w:type="spellEnd"/>
      <w:r w:rsidRPr="00352E4E">
        <w:rPr>
          <w:sz w:val="21"/>
          <w:szCs w:val="21"/>
          <w:lang w:val="en-US"/>
        </w:rPr>
        <w:t xml:space="preserve">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sova</w:t>
      </w:r>
      <w:proofErr w:type="spellEnd"/>
      <w:r w:rsidRPr="00352E4E">
        <w:rPr>
          <w:sz w:val="21"/>
          <w:szCs w:val="21"/>
          <w:lang w:val="en-US"/>
        </w:rPr>
        <w:t xml:space="preserve"> </w:t>
      </w:r>
      <w:proofErr w:type="spellStart"/>
      <w:r w:rsidRPr="00352E4E">
        <w:rPr>
          <w:sz w:val="21"/>
          <w:szCs w:val="21"/>
          <w:lang w:val="en-US"/>
        </w:rPr>
        <w:t>i</w:t>
      </w:r>
      <w:proofErr w:type="spellEnd"/>
    </w:p>
    <w:p w14:paraId="31E1EAB1"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Buff/</w:t>
      </w:r>
      <w:proofErr w:type="spellStart"/>
      <w:r w:rsidRPr="00352E4E">
        <w:rPr>
          <w:sz w:val="21"/>
          <w:szCs w:val="21"/>
          <w:lang w:val="en-US"/>
        </w:rPr>
        <w:t>halsduk</w:t>
      </w:r>
      <w:proofErr w:type="spellEnd"/>
    </w:p>
    <w:p w14:paraId="42F54A9D" w14:textId="6F028E59"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Vindtät</w:t>
      </w:r>
      <w:proofErr w:type="spellEnd"/>
      <w:r w:rsidR="00BA1F92">
        <w:rPr>
          <w:sz w:val="21"/>
          <w:szCs w:val="21"/>
          <w:lang w:val="en-US"/>
        </w:rPr>
        <w:t xml:space="preserve"> och </w:t>
      </w:r>
      <w:proofErr w:type="spellStart"/>
      <w:r w:rsidR="00BA1F92">
        <w:rPr>
          <w:sz w:val="21"/>
          <w:szCs w:val="21"/>
          <w:lang w:val="en-US"/>
        </w:rPr>
        <w:t>varm</w:t>
      </w:r>
      <w:proofErr w:type="spellEnd"/>
      <w:r w:rsidRPr="00352E4E">
        <w:rPr>
          <w:sz w:val="21"/>
          <w:szCs w:val="21"/>
          <w:lang w:val="en-US"/>
        </w:rPr>
        <w:t xml:space="preserve"> </w:t>
      </w:r>
      <w:proofErr w:type="spellStart"/>
      <w:r w:rsidRPr="00352E4E">
        <w:rPr>
          <w:sz w:val="21"/>
          <w:szCs w:val="21"/>
          <w:lang w:val="en-US"/>
        </w:rPr>
        <w:t>mössa</w:t>
      </w:r>
      <w:proofErr w:type="spellEnd"/>
    </w:p>
    <w:p w14:paraId="573C395B"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Tunnare</w:t>
      </w:r>
      <w:proofErr w:type="spellEnd"/>
      <w:r w:rsidRPr="00352E4E">
        <w:rPr>
          <w:sz w:val="21"/>
          <w:szCs w:val="21"/>
          <w:lang w:val="en-US"/>
        </w:rPr>
        <w:t xml:space="preserve"> </w:t>
      </w:r>
      <w:proofErr w:type="spellStart"/>
      <w:r w:rsidRPr="00352E4E">
        <w:rPr>
          <w:sz w:val="21"/>
          <w:szCs w:val="21"/>
          <w:lang w:val="en-US"/>
        </w:rPr>
        <w:t>mössa</w:t>
      </w:r>
      <w:proofErr w:type="spellEnd"/>
    </w:p>
    <w:p w14:paraId="3C714D79"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Tunnare</w:t>
      </w:r>
      <w:proofErr w:type="spellEnd"/>
      <w:r w:rsidRPr="00352E4E">
        <w:rPr>
          <w:sz w:val="21"/>
          <w:szCs w:val="21"/>
          <w:lang w:val="en-US"/>
        </w:rPr>
        <w:t xml:space="preserve"> </w:t>
      </w:r>
      <w:proofErr w:type="spellStart"/>
      <w:r w:rsidRPr="00352E4E">
        <w:rPr>
          <w:sz w:val="21"/>
          <w:szCs w:val="21"/>
          <w:lang w:val="en-US"/>
        </w:rPr>
        <w:t>vante</w:t>
      </w:r>
      <w:proofErr w:type="spellEnd"/>
      <w:r w:rsidRPr="00352E4E">
        <w:rPr>
          <w:sz w:val="21"/>
          <w:szCs w:val="21"/>
          <w:lang w:val="en-US"/>
        </w:rPr>
        <w:t xml:space="preserve"> - liner</w:t>
      </w:r>
    </w:p>
    <w:p w14:paraId="61B5E6A2"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Varm</w:t>
      </w:r>
      <w:proofErr w:type="spellEnd"/>
      <w:r w:rsidRPr="00352E4E">
        <w:rPr>
          <w:sz w:val="21"/>
          <w:szCs w:val="21"/>
          <w:lang w:val="en-US"/>
        </w:rPr>
        <w:t xml:space="preserve"> </w:t>
      </w:r>
      <w:proofErr w:type="spellStart"/>
      <w:r w:rsidRPr="00352E4E">
        <w:rPr>
          <w:sz w:val="21"/>
          <w:szCs w:val="21"/>
          <w:lang w:val="en-US"/>
        </w:rPr>
        <w:t>vante</w:t>
      </w:r>
      <w:proofErr w:type="spellEnd"/>
      <w:r w:rsidRPr="00352E4E">
        <w:rPr>
          <w:sz w:val="21"/>
          <w:szCs w:val="21"/>
          <w:lang w:val="en-US"/>
        </w:rPr>
        <w:t xml:space="preserve"> – </w:t>
      </w:r>
      <w:proofErr w:type="spellStart"/>
      <w:r w:rsidRPr="00352E4E">
        <w:rPr>
          <w:sz w:val="21"/>
          <w:szCs w:val="21"/>
          <w:lang w:val="en-US"/>
        </w:rPr>
        <w:t>typ</w:t>
      </w:r>
      <w:proofErr w:type="spellEnd"/>
      <w:r w:rsidRPr="00352E4E">
        <w:rPr>
          <w:sz w:val="21"/>
          <w:szCs w:val="21"/>
          <w:lang w:val="en-US"/>
        </w:rPr>
        <w:t xml:space="preserve"> </w:t>
      </w:r>
      <w:proofErr w:type="spellStart"/>
      <w:r w:rsidRPr="00352E4E">
        <w:rPr>
          <w:sz w:val="21"/>
          <w:szCs w:val="21"/>
          <w:lang w:val="en-US"/>
        </w:rPr>
        <w:t>Lovikka</w:t>
      </w:r>
      <w:proofErr w:type="spellEnd"/>
    </w:p>
    <w:p w14:paraId="56AC2512" w14:textId="77777777" w:rsidR="00BA1F92" w:rsidRDefault="00352E4E" w:rsidP="00352E4E">
      <w:pPr>
        <w:pStyle w:val="Ingress"/>
        <w:numPr>
          <w:ilvl w:val="0"/>
          <w:numId w:val="2"/>
        </w:numPr>
        <w:spacing w:after="0"/>
        <w:rPr>
          <w:sz w:val="21"/>
          <w:szCs w:val="21"/>
          <w:lang w:val="en-US"/>
        </w:rPr>
      </w:pPr>
      <w:proofErr w:type="spellStart"/>
      <w:r w:rsidRPr="00352E4E">
        <w:rPr>
          <w:sz w:val="21"/>
          <w:szCs w:val="21"/>
          <w:lang w:val="en-US"/>
        </w:rPr>
        <w:t>Vindtät</w:t>
      </w:r>
      <w:proofErr w:type="spellEnd"/>
      <w:r w:rsidRPr="00352E4E">
        <w:rPr>
          <w:sz w:val="21"/>
          <w:szCs w:val="21"/>
          <w:lang w:val="en-US"/>
        </w:rPr>
        <w:t xml:space="preserve"> </w:t>
      </w:r>
      <w:proofErr w:type="spellStart"/>
      <w:r w:rsidRPr="00352E4E">
        <w:rPr>
          <w:sz w:val="21"/>
          <w:szCs w:val="21"/>
          <w:lang w:val="en-US"/>
        </w:rPr>
        <w:t>skalvante</w:t>
      </w:r>
      <w:proofErr w:type="spellEnd"/>
      <w:r w:rsidRPr="00352E4E">
        <w:rPr>
          <w:sz w:val="21"/>
          <w:szCs w:val="21"/>
          <w:lang w:val="en-US"/>
        </w:rPr>
        <w:t xml:space="preserve"> </w:t>
      </w:r>
    </w:p>
    <w:p w14:paraId="19A42FB7" w14:textId="2516F55D" w:rsidR="00352E4E" w:rsidRPr="00352E4E" w:rsidRDefault="00352E4E" w:rsidP="00BA1F92">
      <w:pPr>
        <w:pStyle w:val="Ingress"/>
        <w:numPr>
          <w:ilvl w:val="1"/>
          <w:numId w:val="2"/>
        </w:numPr>
        <w:spacing w:after="0"/>
        <w:rPr>
          <w:sz w:val="21"/>
          <w:szCs w:val="21"/>
          <w:lang w:val="en-US"/>
        </w:rPr>
      </w:pPr>
      <w:proofErr w:type="spellStart"/>
      <w:r w:rsidRPr="00352E4E">
        <w:rPr>
          <w:sz w:val="21"/>
          <w:szCs w:val="21"/>
          <w:lang w:val="en-US"/>
        </w:rPr>
        <w:lastRenderedPageBreak/>
        <w:t>Vindtät</w:t>
      </w:r>
      <w:proofErr w:type="spellEnd"/>
      <w:r w:rsidRPr="00352E4E">
        <w:rPr>
          <w:sz w:val="21"/>
          <w:szCs w:val="21"/>
          <w:lang w:val="en-US"/>
        </w:rPr>
        <w:t xml:space="preserve"> </w:t>
      </w:r>
      <w:proofErr w:type="spellStart"/>
      <w:r w:rsidRPr="00352E4E">
        <w:rPr>
          <w:sz w:val="21"/>
          <w:szCs w:val="21"/>
          <w:lang w:val="en-US"/>
        </w:rPr>
        <w:t>skalvante</w:t>
      </w:r>
      <w:proofErr w:type="spellEnd"/>
      <w:r w:rsidRPr="00352E4E">
        <w:rPr>
          <w:sz w:val="21"/>
          <w:szCs w:val="21"/>
          <w:lang w:val="en-US"/>
        </w:rPr>
        <w:t xml:space="preserve"> och </w:t>
      </w:r>
      <w:proofErr w:type="spellStart"/>
      <w:r w:rsidRPr="00352E4E">
        <w:rPr>
          <w:sz w:val="21"/>
          <w:szCs w:val="21"/>
          <w:lang w:val="en-US"/>
        </w:rPr>
        <w:t>varm</w:t>
      </w:r>
      <w:proofErr w:type="spellEnd"/>
      <w:r w:rsidRPr="00352E4E">
        <w:rPr>
          <w:sz w:val="21"/>
          <w:szCs w:val="21"/>
          <w:lang w:val="en-US"/>
        </w:rPr>
        <w:t xml:space="preserve"> </w:t>
      </w:r>
      <w:proofErr w:type="spellStart"/>
      <w:r w:rsidRPr="00352E4E">
        <w:rPr>
          <w:sz w:val="21"/>
          <w:szCs w:val="21"/>
          <w:lang w:val="en-US"/>
        </w:rPr>
        <w:t>vante</w:t>
      </w:r>
      <w:proofErr w:type="spellEnd"/>
      <w:r w:rsidRPr="00352E4E">
        <w:rPr>
          <w:sz w:val="21"/>
          <w:szCs w:val="21"/>
          <w:lang w:val="en-US"/>
        </w:rPr>
        <w:t xml:space="preserve"> </w:t>
      </w:r>
      <w:proofErr w:type="spellStart"/>
      <w:r w:rsidRPr="00352E4E">
        <w:rPr>
          <w:sz w:val="21"/>
          <w:szCs w:val="21"/>
          <w:lang w:val="en-US"/>
        </w:rPr>
        <w:t>kan</w:t>
      </w:r>
      <w:proofErr w:type="spellEnd"/>
      <w:r w:rsidRPr="00352E4E">
        <w:rPr>
          <w:sz w:val="21"/>
          <w:szCs w:val="21"/>
          <w:lang w:val="en-US"/>
        </w:rPr>
        <w:t xml:space="preserve"> </w:t>
      </w:r>
      <w:proofErr w:type="spellStart"/>
      <w:r w:rsidRPr="00352E4E">
        <w:rPr>
          <w:sz w:val="21"/>
          <w:szCs w:val="21"/>
          <w:lang w:val="en-US"/>
        </w:rPr>
        <w:t>ersättas</w:t>
      </w:r>
      <w:proofErr w:type="spellEnd"/>
      <w:r w:rsidRPr="00352E4E">
        <w:rPr>
          <w:sz w:val="21"/>
          <w:szCs w:val="21"/>
          <w:lang w:val="en-US"/>
        </w:rPr>
        <w:t xml:space="preserve"> av </w:t>
      </w:r>
      <w:proofErr w:type="spellStart"/>
      <w:r w:rsidRPr="00352E4E">
        <w:rPr>
          <w:sz w:val="21"/>
          <w:szCs w:val="21"/>
          <w:lang w:val="en-US"/>
        </w:rPr>
        <w:t>en</w:t>
      </w:r>
      <w:proofErr w:type="spellEnd"/>
      <w:r w:rsidRPr="00352E4E">
        <w:rPr>
          <w:sz w:val="21"/>
          <w:szCs w:val="21"/>
          <w:lang w:val="en-US"/>
        </w:rPr>
        <w:t xml:space="preserve"> </w:t>
      </w:r>
      <w:proofErr w:type="spellStart"/>
      <w:r w:rsidRPr="00352E4E">
        <w:rPr>
          <w:sz w:val="21"/>
          <w:szCs w:val="21"/>
          <w:lang w:val="en-US"/>
        </w:rPr>
        <w:t>kombinationsvante</w:t>
      </w:r>
      <w:proofErr w:type="spellEnd"/>
      <w:r w:rsidRPr="00352E4E">
        <w:rPr>
          <w:sz w:val="21"/>
          <w:szCs w:val="21"/>
          <w:lang w:val="en-US"/>
        </w:rPr>
        <w:t xml:space="preserve"> </w:t>
      </w:r>
      <w:proofErr w:type="spellStart"/>
      <w:r w:rsidRPr="00352E4E">
        <w:rPr>
          <w:sz w:val="21"/>
          <w:szCs w:val="21"/>
          <w:lang w:val="en-US"/>
        </w:rPr>
        <w:t>typ</w:t>
      </w:r>
      <w:proofErr w:type="spellEnd"/>
      <w:r w:rsidRPr="00352E4E">
        <w:rPr>
          <w:sz w:val="21"/>
          <w:szCs w:val="21"/>
          <w:lang w:val="en-US"/>
        </w:rPr>
        <w:t xml:space="preserve"> Hestra Army Leather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motsvarande</w:t>
      </w:r>
      <w:proofErr w:type="spellEnd"/>
      <w:r w:rsidRPr="00352E4E">
        <w:rPr>
          <w:sz w:val="21"/>
          <w:szCs w:val="21"/>
          <w:lang w:val="en-US"/>
        </w:rPr>
        <w:t xml:space="preserve"> </w:t>
      </w:r>
      <w:proofErr w:type="spellStart"/>
      <w:r w:rsidRPr="00352E4E">
        <w:rPr>
          <w:sz w:val="21"/>
          <w:szCs w:val="21"/>
          <w:lang w:val="en-US"/>
        </w:rPr>
        <w:t>modell</w:t>
      </w:r>
      <w:proofErr w:type="spellEnd"/>
    </w:p>
    <w:p w14:paraId="4AC72D43" w14:textId="25EB7903" w:rsidR="00352E4E" w:rsidRPr="00352E4E" w:rsidRDefault="00352E4E" w:rsidP="00352E4E">
      <w:pPr>
        <w:pStyle w:val="Rubrik3"/>
        <w:rPr>
          <w:rStyle w:val="Starkreferens"/>
          <w:b/>
          <w:sz w:val="26"/>
          <w:szCs w:val="26"/>
          <w:lang w:val="en-US"/>
        </w:rPr>
      </w:pPr>
      <w:proofErr w:type="spellStart"/>
      <w:r w:rsidRPr="00352E4E">
        <w:rPr>
          <w:rStyle w:val="Starkreferens"/>
          <w:b/>
          <w:sz w:val="26"/>
          <w:szCs w:val="26"/>
          <w:lang w:val="en-US"/>
        </w:rPr>
        <w:t>H</w:t>
      </w:r>
      <w:r w:rsidR="00BA1F92">
        <w:rPr>
          <w:rStyle w:val="Starkreferens"/>
          <w:b/>
          <w:sz w:val="26"/>
          <w:szCs w:val="26"/>
          <w:lang w:val="en-US"/>
        </w:rPr>
        <w:t>ygien</w:t>
      </w:r>
      <w:proofErr w:type="spellEnd"/>
    </w:p>
    <w:p w14:paraId="56203C8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Handduk</w:t>
      </w:r>
      <w:proofErr w:type="spellEnd"/>
      <w:r w:rsidRPr="00352E4E">
        <w:rPr>
          <w:sz w:val="21"/>
          <w:szCs w:val="21"/>
          <w:lang w:val="en-US"/>
        </w:rPr>
        <w:t xml:space="preserve"> – </w:t>
      </w:r>
      <w:proofErr w:type="spellStart"/>
      <w:r w:rsidRPr="00352E4E">
        <w:rPr>
          <w:sz w:val="21"/>
          <w:szCs w:val="21"/>
          <w:lang w:val="en-US"/>
        </w:rPr>
        <w:t>tillräcklig</w:t>
      </w:r>
      <w:proofErr w:type="spellEnd"/>
      <w:r w:rsidRPr="00352E4E">
        <w:rPr>
          <w:sz w:val="21"/>
          <w:szCs w:val="21"/>
          <w:lang w:val="en-US"/>
        </w:rPr>
        <w:t xml:space="preserve"> för </w:t>
      </w:r>
      <w:proofErr w:type="spellStart"/>
      <w:r w:rsidRPr="00352E4E">
        <w:rPr>
          <w:sz w:val="21"/>
          <w:szCs w:val="21"/>
          <w:lang w:val="en-US"/>
        </w:rPr>
        <w:t>bastubad</w:t>
      </w:r>
      <w:proofErr w:type="spellEnd"/>
    </w:p>
    <w:p w14:paraId="2DBE008C"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Tandborste</w:t>
      </w:r>
      <w:proofErr w:type="spellEnd"/>
      <w:r w:rsidRPr="00352E4E">
        <w:rPr>
          <w:sz w:val="21"/>
          <w:szCs w:val="21"/>
          <w:lang w:val="en-US"/>
        </w:rPr>
        <w:t xml:space="preserve"> och </w:t>
      </w:r>
      <w:proofErr w:type="spellStart"/>
      <w:r w:rsidRPr="00352E4E">
        <w:rPr>
          <w:sz w:val="21"/>
          <w:szCs w:val="21"/>
          <w:lang w:val="en-US"/>
        </w:rPr>
        <w:t>tandkräm</w:t>
      </w:r>
      <w:proofErr w:type="spellEnd"/>
    </w:p>
    <w:p w14:paraId="2BD58BAD" w14:textId="02D5F90A"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Tvål</w:t>
      </w:r>
      <w:proofErr w:type="spellEnd"/>
    </w:p>
    <w:p w14:paraId="3A5C3102" w14:textId="5430EF80" w:rsidR="00352E4E" w:rsidRPr="00352E4E" w:rsidRDefault="00BA1F92" w:rsidP="00352E4E">
      <w:pPr>
        <w:pStyle w:val="Rubrik3"/>
        <w:rPr>
          <w:rStyle w:val="Starkreferens"/>
          <w:b/>
          <w:bCs w:val="0"/>
          <w:sz w:val="26"/>
          <w:szCs w:val="26"/>
          <w:lang w:val="en-US"/>
        </w:rPr>
      </w:pPr>
      <w:proofErr w:type="spellStart"/>
      <w:r>
        <w:rPr>
          <w:rStyle w:val="Starkreferens"/>
          <w:b/>
          <w:bCs w:val="0"/>
          <w:sz w:val="26"/>
          <w:szCs w:val="26"/>
          <w:lang w:val="en-US"/>
        </w:rPr>
        <w:t>Toalett</w:t>
      </w:r>
      <w:proofErr w:type="spellEnd"/>
      <w:r>
        <w:rPr>
          <w:rStyle w:val="Starkreferens"/>
          <w:b/>
          <w:bCs w:val="0"/>
          <w:sz w:val="26"/>
          <w:szCs w:val="26"/>
          <w:lang w:val="en-US"/>
        </w:rPr>
        <w:t xml:space="preserve"> och sopor</w:t>
      </w:r>
    </w:p>
    <w:p w14:paraId="7DD0E64D"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Toalettpapper</w:t>
      </w:r>
      <w:proofErr w:type="spellEnd"/>
      <w:r w:rsidRPr="00352E4E">
        <w:rPr>
          <w:sz w:val="21"/>
          <w:szCs w:val="21"/>
          <w:lang w:val="en-US"/>
        </w:rPr>
        <w:t xml:space="preserve"> </w:t>
      </w:r>
      <w:proofErr w:type="spellStart"/>
      <w:r w:rsidRPr="00352E4E">
        <w:rPr>
          <w:sz w:val="21"/>
          <w:szCs w:val="21"/>
          <w:lang w:val="en-US"/>
        </w:rPr>
        <w:t>i</w:t>
      </w:r>
      <w:proofErr w:type="spellEnd"/>
      <w:r w:rsidRPr="00352E4E">
        <w:rPr>
          <w:sz w:val="21"/>
          <w:szCs w:val="21"/>
          <w:lang w:val="en-US"/>
        </w:rPr>
        <w:t xml:space="preserve"> </w:t>
      </w:r>
      <w:proofErr w:type="spellStart"/>
      <w:r w:rsidRPr="00352E4E">
        <w:rPr>
          <w:sz w:val="21"/>
          <w:szCs w:val="21"/>
          <w:lang w:val="en-US"/>
        </w:rPr>
        <w:t>vattentät</w:t>
      </w:r>
      <w:proofErr w:type="spellEnd"/>
      <w:r w:rsidRPr="00352E4E">
        <w:rPr>
          <w:sz w:val="21"/>
          <w:szCs w:val="21"/>
          <w:lang w:val="en-US"/>
        </w:rPr>
        <w:t xml:space="preserve"> </w:t>
      </w:r>
      <w:proofErr w:type="spellStart"/>
      <w:r w:rsidRPr="00352E4E">
        <w:rPr>
          <w:sz w:val="21"/>
          <w:szCs w:val="21"/>
          <w:lang w:val="en-US"/>
        </w:rPr>
        <w:t>påse</w:t>
      </w:r>
      <w:proofErr w:type="spellEnd"/>
    </w:p>
    <w:p w14:paraId="52200A3D"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Handsprit</w:t>
      </w:r>
      <w:proofErr w:type="spellEnd"/>
    </w:p>
    <w:p w14:paraId="4E4DB16A" w14:textId="4F737007" w:rsidR="00352E4E" w:rsidRDefault="00352E4E" w:rsidP="00352E4E">
      <w:pPr>
        <w:pStyle w:val="Ingress"/>
        <w:numPr>
          <w:ilvl w:val="0"/>
          <w:numId w:val="2"/>
        </w:numPr>
        <w:spacing w:after="0"/>
        <w:rPr>
          <w:sz w:val="21"/>
          <w:szCs w:val="21"/>
          <w:lang w:val="en-US"/>
        </w:rPr>
      </w:pPr>
      <w:r w:rsidRPr="00352E4E">
        <w:rPr>
          <w:sz w:val="21"/>
          <w:szCs w:val="21"/>
          <w:lang w:val="en-US"/>
        </w:rPr>
        <w:t xml:space="preserve">En </w:t>
      </w:r>
      <w:proofErr w:type="spellStart"/>
      <w:r w:rsidRPr="00352E4E">
        <w:rPr>
          <w:sz w:val="21"/>
          <w:szCs w:val="21"/>
          <w:lang w:val="en-US"/>
        </w:rPr>
        <w:t>större</w:t>
      </w:r>
      <w:proofErr w:type="spellEnd"/>
      <w:r w:rsidRPr="00352E4E">
        <w:rPr>
          <w:sz w:val="21"/>
          <w:szCs w:val="21"/>
          <w:lang w:val="en-US"/>
        </w:rPr>
        <w:t xml:space="preserve"> </w:t>
      </w:r>
      <w:proofErr w:type="spellStart"/>
      <w:r w:rsidRPr="00352E4E">
        <w:rPr>
          <w:sz w:val="21"/>
          <w:szCs w:val="21"/>
          <w:lang w:val="en-US"/>
        </w:rPr>
        <w:t>soppåse</w:t>
      </w:r>
      <w:proofErr w:type="spellEnd"/>
      <w:r w:rsidRPr="00352E4E">
        <w:rPr>
          <w:sz w:val="21"/>
          <w:szCs w:val="21"/>
          <w:lang w:val="en-US"/>
        </w:rPr>
        <w:t xml:space="preserve"> och </w:t>
      </w:r>
      <w:proofErr w:type="spellStart"/>
      <w:r w:rsidRPr="00352E4E">
        <w:rPr>
          <w:sz w:val="21"/>
          <w:szCs w:val="21"/>
          <w:lang w:val="en-US"/>
        </w:rPr>
        <w:t>flera</w:t>
      </w:r>
      <w:proofErr w:type="spellEnd"/>
      <w:r w:rsidRPr="00352E4E">
        <w:rPr>
          <w:sz w:val="21"/>
          <w:szCs w:val="21"/>
          <w:lang w:val="en-US"/>
        </w:rPr>
        <w:t xml:space="preserve"> </w:t>
      </w:r>
      <w:proofErr w:type="spellStart"/>
      <w:r w:rsidRPr="00352E4E">
        <w:rPr>
          <w:sz w:val="21"/>
          <w:szCs w:val="21"/>
          <w:lang w:val="en-US"/>
        </w:rPr>
        <w:t>mindre</w:t>
      </w:r>
      <w:proofErr w:type="spellEnd"/>
      <w:r w:rsidRPr="00352E4E">
        <w:rPr>
          <w:sz w:val="21"/>
          <w:szCs w:val="21"/>
          <w:lang w:val="en-US"/>
        </w:rPr>
        <w:t xml:space="preserve"> </w:t>
      </w:r>
      <w:proofErr w:type="spellStart"/>
      <w:r w:rsidRPr="00352E4E">
        <w:rPr>
          <w:sz w:val="21"/>
          <w:szCs w:val="21"/>
          <w:lang w:val="en-US"/>
        </w:rPr>
        <w:t>soppåsar</w:t>
      </w:r>
      <w:proofErr w:type="spellEnd"/>
      <w:r w:rsidRPr="00352E4E">
        <w:rPr>
          <w:sz w:val="21"/>
          <w:szCs w:val="21"/>
          <w:lang w:val="en-US"/>
        </w:rPr>
        <w:t xml:space="preserve"> (</w:t>
      </w:r>
      <w:proofErr w:type="spellStart"/>
      <w:r w:rsidRPr="00352E4E">
        <w:rPr>
          <w:sz w:val="21"/>
          <w:szCs w:val="21"/>
          <w:lang w:val="en-US"/>
        </w:rPr>
        <w:t>hundbajspåsar</w:t>
      </w:r>
      <w:proofErr w:type="spellEnd"/>
      <w:r w:rsidRPr="00352E4E">
        <w:rPr>
          <w:sz w:val="21"/>
          <w:szCs w:val="21"/>
          <w:lang w:val="en-US"/>
        </w:rPr>
        <w:t xml:space="preserve">) för </w:t>
      </w:r>
      <w:proofErr w:type="spellStart"/>
      <w:r w:rsidRPr="00352E4E">
        <w:rPr>
          <w:sz w:val="21"/>
          <w:szCs w:val="21"/>
          <w:lang w:val="en-US"/>
        </w:rPr>
        <w:t>använt</w:t>
      </w:r>
      <w:proofErr w:type="spellEnd"/>
      <w:r w:rsidRPr="00352E4E">
        <w:rPr>
          <w:sz w:val="21"/>
          <w:szCs w:val="21"/>
          <w:lang w:val="en-US"/>
        </w:rPr>
        <w:t xml:space="preserve"> </w:t>
      </w:r>
      <w:proofErr w:type="spellStart"/>
      <w:r w:rsidRPr="00352E4E">
        <w:rPr>
          <w:sz w:val="21"/>
          <w:szCs w:val="21"/>
          <w:lang w:val="en-US"/>
        </w:rPr>
        <w:t>toapapper</w:t>
      </w:r>
      <w:proofErr w:type="spellEnd"/>
      <w:r w:rsidRPr="00352E4E">
        <w:rPr>
          <w:sz w:val="21"/>
          <w:szCs w:val="21"/>
          <w:lang w:val="en-US"/>
        </w:rPr>
        <w:t>.</w:t>
      </w:r>
    </w:p>
    <w:p w14:paraId="77549C48" w14:textId="77777777" w:rsidR="00BA1F92" w:rsidRDefault="00BA1F92" w:rsidP="00BA1F92">
      <w:pPr>
        <w:pStyle w:val="Ingress"/>
        <w:spacing w:after="0"/>
        <w:rPr>
          <w:sz w:val="21"/>
          <w:szCs w:val="21"/>
          <w:lang w:val="en-US"/>
        </w:rPr>
      </w:pPr>
    </w:p>
    <w:p w14:paraId="04645B0E" w14:textId="77777777" w:rsidR="00BA1F92" w:rsidRDefault="00BA1F92" w:rsidP="00BA1F92">
      <w:pPr>
        <w:pStyle w:val="Ingress"/>
        <w:spacing w:after="0"/>
        <w:rPr>
          <w:sz w:val="21"/>
          <w:szCs w:val="21"/>
          <w:lang w:val="en-US"/>
        </w:rPr>
      </w:pPr>
    </w:p>
    <w:p w14:paraId="1293C02A" w14:textId="77777777" w:rsidR="00BA1F92" w:rsidRPr="00352E4E" w:rsidRDefault="00BA1F92" w:rsidP="00BA1F92">
      <w:pPr>
        <w:pStyle w:val="Ingress"/>
        <w:spacing w:after="0"/>
        <w:rPr>
          <w:sz w:val="21"/>
          <w:szCs w:val="21"/>
          <w:lang w:val="en-US"/>
        </w:rPr>
      </w:pPr>
    </w:p>
    <w:p w14:paraId="43828892" w14:textId="77777777" w:rsidR="00BA1F92" w:rsidRDefault="00352E4E" w:rsidP="00BA1F92">
      <w:pPr>
        <w:pStyle w:val="Rubrik3"/>
        <w:rPr>
          <w:rStyle w:val="Starkreferens"/>
          <w:b/>
          <w:bCs w:val="0"/>
          <w:sz w:val="26"/>
          <w:szCs w:val="26"/>
          <w:lang w:val="en-US"/>
        </w:rPr>
      </w:pPr>
      <w:proofErr w:type="spellStart"/>
      <w:r w:rsidRPr="00352E4E">
        <w:rPr>
          <w:rStyle w:val="Starkreferens"/>
          <w:b/>
          <w:bCs w:val="0"/>
          <w:sz w:val="26"/>
          <w:szCs w:val="26"/>
          <w:lang w:val="en-US"/>
        </w:rPr>
        <w:t>F</w:t>
      </w:r>
      <w:r w:rsidR="00BA1F92">
        <w:rPr>
          <w:rStyle w:val="Starkreferens"/>
          <w:b/>
          <w:bCs w:val="0"/>
          <w:sz w:val="26"/>
          <w:szCs w:val="26"/>
          <w:lang w:val="en-US"/>
        </w:rPr>
        <w:t>rivillig</w:t>
      </w:r>
      <w:proofErr w:type="spellEnd"/>
      <w:r w:rsidR="00BA1F92">
        <w:rPr>
          <w:rStyle w:val="Starkreferens"/>
          <w:b/>
          <w:bCs w:val="0"/>
          <w:sz w:val="26"/>
          <w:szCs w:val="26"/>
          <w:lang w:val="en-US"/>
        </w:rPr>
        <w:t xml:space="preserve"> </w:t>
      </w:r>
      <w:proofErr w:type="spellStart"/>
      <w:r w:rsidR="00BA1F92">
        <w:rPr>
          <w:rStyle w:val="Starkreferens"/>
          <w:b/>
          <w:bCs w:val="0"/>
          <w:sz w:val="26"/>
          <w:szCs w:val="26"/>
          <w:lang w:val="en-US"/>
        </w:rPr>
        <w:t>utrustning</w:t>
      </w:r>
      <w:proofErr w:type="spellEnd"/>
      <w:r w:rsidRPr="00352E4E">
        <w:rPr>
          <w:rStyle w:val="Starkreferens"/>
          <w:b/>
          <w:bCs w:val="0"/>
          <w:sz w:val="26"/>
          <w:szCs w:val="26"/>
          <w:lang w:val="en-US"/>
        </w:rPr>
        <w:t xml:space="preserve"> – I</w:t>
      </w:r>
      <w:r w:rsidR="00BA1F92">
        <w:rPr>
          <w:rStyle w:val="Starkreferens"/>
          <w:b/>
          <w:bCs w:val="0"/>
          <w:sz w:val="26"/>
          <w:szCs w:val="26"/>
          <w:lang w:val="en-US"/>
        </w:rPr>
        <w:t xml:space="preserve">nte </w:t>
      </w:r>
      <w:proofErr w:type="spellStart"/>
      <w:r w:rsidR="00BA1F92">
        <w:rPr>
          <w:rStyle w:val="Starkreferens"/>
          <w:b/>
          <w:bCs w:val="0"/>
          <w:sz w:val="26"/>
          <w:szCs w:val="26"/>
          <w:lang w:val="en-US"/>
        </w:rPr>
        <w:t>obligatorisk</w:t>
      </w:r>
      <w:proofErr w:type="spellEnd"/>
    </w:p>
    <w:p w14:paraId="6B147E46" w14:textId="77777777" w:rsidR="00483E16" w:rsidRDefault="00352E4E" w:rsidP="00483E16">
      <w:pPr>
        <w:pStyle w:val="Rubrik3"/>
        <w:numPr>
          <w:ilvl w:val="0"/>
          <w:numId w:val="3"/>
        </w:numPr>
        <w:rPr>
          <w:rFonts w:asciiTheme="minorHAnsi" w:eastAsiaTheme="minorHAnsi" w:hAnsiTheme="minorHAnsi" w:cstheme="minorBidi"/>
          <w:b w:val="0"/>
          <w:color w:val="auto"/>
          <w:sz w:val="21"/>
          <w:szCs w:val="21"/>
          <w:lang w:val="en-US"/>
        </w:rPr>
      </w:pPr>
      <w:proofErr w:type="spellStart"/>
      <w:r w:rsidRPr="00352E4E">
        <w:rPr>
          <w:rFonts w:asciiTheme="minorHAnsi" w:eastAsiaTheme="minorHAnsi" w:hAnsiTheme="minorHAnsi" w:cstheme="minorBidi"/>
          <w:b w:val="0"/>
          <w:color w:val="auto"/>
          <w:sz w:val="21"/>
          <w:szCs w:val="21"/>
          <w:lang w:val="en-US"/>
        </w:rPr>
        <w:t>Öronproppar</w:t>
      </w:r>
      <w:proofErr w:type="spellEnd"/>
    </w:p>
    <w:p w14:paraId="12454CC8" w14:textId="33D0C4A3" w:rsidR="00483E16" w:rsidRPr="00483E16" w:rsidRDefault="00483E16" w:rsidP="00483E16">
      <w:pPr>
        <w:pStyle w:val="Ingress"/>
        <w:numPr>
          <w:ilvl w:val="0"/>
          <w:numId w:val="2"/>
        </w:numPr>
        <w:spacing w:after="0"/>
        <w:rPr>
          <w:sz w:val="21"/>
          <w:szCs w:val="21"/>
          <w:lang w:val="en-US"/>
        </w:rPr>
      </w:pPr>
      <w:proofErr w:type="spellStart"/>
      <w:r w:rsidRPr="00483E16">
        <w:rPr>
          <w:sz w:val="21"/>
          <w:szCs w:val="21"/>
          <w:lang w:val="en-US"/>
        </w:rPr>
        <w:t>Örngott</w:t>
      </w:r>
      <w:proofErr w:type="spellEnd"/>
    </w:p>
    <w:p w14:paraId="3EBD9D70" w14:textId="77777777" w:rsidR="00352E4E" w:rsidRPr="00352E4E" w:rsidRDefault="00352E4E" w:rsidP="00483E16">
      <w:pPr>
        <w:pStyle w:val="Ingress"/>
        <w:numPr>
          <w:ilvl w:val="0"/>
          <w:numId w:val="3"/>
        </w:numPr>
        <w:spacing w:after="0"/>
        <w:rPr>
          <w:sz w:val="21"/>
          <w:szCs w:val="21"/>
          <w:lang w:val="en-US"/>
        </w:rPr>
      </w:pPr>
      <w:r w:rsidRPr="00352E4E">
        <w:rPr>
          <w:sz w:val="21"/>
          <w:szCs w:val="21"/>
          <w:lang w:val="en-US"/>
        </w:rPr>
        <w:t xml:space="preserve">GPS med digital </w:t>
      </w:r>
      <w:proofErr w:type="spellStart"/>
      <w:r w:rsidRPr="00352E4E">
        <w:rPr>
          <w:sz w:val="21"/>
          <w:szCs w:val="21"/>
          <w:lang w:val="en-US"/>
        </w:rPr>
        <w:t>karta</w:t>
      </w:r>
      <w:proofErr w:type="spellEnd"/>
    </w:p>
    <w:p w14:paraId="0B4D9AD2"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Extrastav</w:t>
      </w:r>
      <w:proofErr w:type="spellEnd"/>
    </w:p>
    <w:p w14:paraId="3B39288E" w14:textId="77777777" w:rsid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Skärmmössa</w:t>
      </w:r>
      <w:proofErr w:type="spellEnd"/>
    </w:p>
    <w:p w14:paraId="57A1F44B" w14:textId="750BE7CF" w:rsidR="00BA1F92" w:rsidRPr="00352E4E" w:rsidRDefault="00BA1F92" w:rsidP="00352E4E">
      <w:pPr>
        <w:pStyle w:val="Ingress"/>
        <w:numPr>
          <w:ilvl w:val="0"/>
          <w:numId w:val="2"/>
        </w:numPr>
        <w:spacing w:after="0"/>
        <w:rPr>
          <w:sz w:val="21"/>
          <w:szCs w:val="21"/>
          <w:lang w:val="en-US"/>
        </w:rPr>
      </w:pPr>
      <w:proofErr w:type="spellStart"/>
      <w:r>
        <w:rPr>
          <w:sz w:val="21"/>
          <w:szCs w:val="21"/>
          <w:lang w:val="en-US"/>
        </w:rPr>
        <w:t>Mamelucker</w:t>
      </w:r>
      <w:proofErr w:type="spellEnd"/>
      <w:r>
        <w:rPr>
          <w:sz w:val="21"/>
          <w:szCs w:val="21"/>
          <w:lang w:val="en-US"/>
        </w:rPr>
        <w:t>/</w:t>
      </w:r>
      <w:proofErr w:type="spellStart"/>
      <w:r>
        <w:rPr>
          <w:sz w:val="21"/>
          <w:szCs w:val="21"/>
          <w:lang w:val="en-US"/>
        </w:rPr>
        <w:t>vindtäta</w:t>
      </w:r>
      <w:proofErr w:type="spellEnd"/>
      <w:r>
        <w:rPr>
          <w:sz w:val="21"/>
          <w:szCs w:val="21"/>
          <w:lang w:val="en-US"/>
        </w:rPr>
        <w:t xml:space="preserve"> </w:t>
      </w:r>
      <w:proofErr w:type="spellStart"/>
      <w:r>
        <w:rPr>
          <w:sz w:val="21"/>
          <w:szCs w:val="21"/>
          <w:lang w:val="en-US"/>
        </w:rPr>
        <w:t>kalsonger</w:t>
      </w:r>
      <w:proofErr w:type="spellEnd"/>
      <w:r>
        <w:rPr>
          <w:sz w:val="21"/>
          <w:szCs w:val="21"/>
          <w:lang w:val="en-US"/>
        </w:rPr>
        <w:t xml:space="preserve"> </w:t>
      </w:r>
    </w:p>
    <w:p w14:paraId="1AD5A741"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Skofett</w:t>
      </w:r>
      <w:proofErr w:type="spellEnd"/>
      <w:r w:rsidRPr="00352E4E">
        <w:rPr>
          <w:sz w:val="21"/>
          <w:szCs w:val="21"/>
          <w:lang w:val="en-US"/>
        </w:rPr>
        <w:t xml:space="preserve"> – </w:t>
      </w:r>
      <w:proofErr w:type="spellStart"/>
      <w:r w:rsidRPr="00352E4E">
        <w:rPr>
          <w:sz w:val="21"/>
          <w:szCs w:val="21"/>
          <w:lang w:val="en-US"/>
        </w:rPr>
        <w:t>beroende</w:t>
      </w:r>
      <w:proofErr w:type="spellEnd"/>
      <w:r w:rsidRPr="00352E4E">
        <w:rPr>
          <w:sz w:val="21"/>
          <w:szCs w:val="21"/>
          <w:lang w:val="en-US"/>
        </w:rPr>
        <w:t xml:space="preserve"> </w:t>
      </w:r>
      <w:proofErr w:type="spellStart"/>
      <w:r w:rsidRPr="00352E4E">
        <w:rPr>
          <w:sz w:val="21"/>
          <w:szCs w:val="21"/>
          <w:lang w:val="en-US"/>
        </w:rPr>
        <w:t>på</w:t>
      </w:r>
      <w:proofErr w:type="spellEnd"/>
      <w:r w:rsidRPr="00352E4E">
        <w:rPr>
          <w:sz w:val="21"/>
          <w:szCs w:val="21"/>
          <w:lang w:val="en-US"/>
        </w:rPr>
        <w:t xml:space="preserve"> </w:t>
      </w:r>
      <w:proofErr w:type="spellStart"/>
      <w:r w:rsidRPr="00352E4E">
        <w:rPr>
          <w:sz w:val="21"/>
          <w:szCs w:val="21"/>
          <w:lang w:val="en-US"/>
        </w:rPr>
        <w:t>val</w:t>
      </w:r>
      <w:proofErr w:type="spellEnd"/>
      <w:r w:rsidRPr="00352E4E">
        <w:rPr>
          <w:sz w:val="21"/>
          <w:szCs w:val="21"/>
          <w:lang w:val="en-US"/>
        </w:rPr>
        <w:t xml:space="preserve"> av </w:t>
      </w:r>
      <w:proofErr w:type="spellStart"/>
      <w:r w:rsidRPr="00352E4E">
        <w:rPr>
          <w:sz w:val="21"/>
          <w:szCs w:val="21"/>
          <w:lang w:val="en-US"/>
        </w:rPr>
        <w:t>pjäxa</w:t>
      </w:r>
      <w:proofErr w:type="spellEnd"/>
    </w:p>
    <w:p w14:paraId="117E3006" w14:textId="7F71104D"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Ögonlappar</w:t>
      </w:r>
      <w:proofErr w:type="spellEnd"/>
      <w:r w:rsidR="00BA1F92">
        <w:rPr>
          <w:sz w:val="21"/>
          <w:szCs w:val="21"/>
          <w:lang w:val="en-US"/>
        </w:rPr>
        <w:t xml:space="preserve"> – för </w:t>
      </w:r>
      <w:proofErr w:type="spellStart"/>
      <w:r w:rsidR="00BA1F92">
        <w:rPr>
          <w:sz w:val="21"/>
          <w:szCs w:val="21"/>
          <w:lang w:val="en-US"/>
        </w:rPr>
        <w:t>att</w:t>
      </w:r>
      <w:proofErr w:type="spellEnd"/>
      <w:r w:rsidR="00BA1F92">
        <w:rPr>
          <w:sz w:val="21"/>
          <w:szCs w:val="21"/>
          <w:lang w:val="en-US"/>
        </w:rPr>
        <w:t xml:space="preserve"> </w:t>
      </w:r>
      <w:proofErr w:type="spellStart"/>
      <w:r w:rsidR="00BA1F92">
        <w:rPr>
          <w:sz w:val="21"/>
          <w:szCs w:val="21"/>
          <w:lang w:val="en-US"/>
        </w:rPr>
        <w:t>sova</w:t>
      </w:r>
      <w:proofErr w:type="spellEnd"/>
    </w:p>
    <w:p w14:paraId="31050DA1" w14:textId="77777777" w:rsidR="00352E4E" w:rsidRPr="00352E4E" w:rsidRDefault="00352E4E" w:rsidP="00352E4E">
      <w:pPr>
        <w:pStyle w:val="Ingress"/>
        <w:numPr>
          <w:ilvl w:val="0"/>
          <w:numId w:val="2"/>
        </w:numPr>
        <w:spacing w:after="0"/>
        <w:rPr>
          <w:sz w:val="21"/>
          <w:szCs w:val="21"/>
          <w:lang w:val="en-US"/>
        </w:rPr>
      </w:pPr>
      <w:r w:rsidRPr="00352E4E">
        <w:rPr>
          <w:sz w:val="21"/>
          <w:szCs w:val="21"/>
          <w:lang w:val="en-US"/>
        </w:rPr>
        <w:t xml:space="preserve">Bok, </w:t>
      </w:r>
      <w:proofErr w:type="spellStart"/>
      <w:r w:rsidRPr="00352E4E">
        <w:rPr>
          <w:sz w:val="21"/>
          <w:szCs w:val="21"/>
          <w:lang w:val="en-US"/>
        </w:rPr>
        <w:t>stickning</w:t>
      </w:r>
      <w:proofErr w:type="spellEnd"/>
      <w:r w:rsidRPr="00352E4E">
        <w:rPr>
          <w:sz w:val="21"/>
          <w:szCs w:val="21"/>
          <w:lang w:val="en-US"/>
        </w:rPr>
        <w:t xml:space="preserve"> </w:t>
      </w:r>
      <w:proofErr w:type="spellStart"/>
      <w:r w:rsidRPr="00352E4E">
        <w:rPr>
          <w:sz w:val="21"/>
          <w:szCs w:val="21"/>
          <w:lang w:val="en-US"/>
        </w:rPr>
        <w:t>eller</w:t>
      </w:r>
      <w:proofErr w:type="spellEnd"/>
      <w:r w:rsidRPr="00352E4E">
        <w:rPr>
          <w:sz w:val="21"/>
          <w:szCs w:val="21"/>
          <w:lang w:val="en-US"/>
        </w:rPr>
        <w:t xml:space="preserve"> </w:t>
      </w:r>
      <w:proofErr w:type="spellStart"/>
      <w:r w:rsidRPr="00352E4E">
        <w:rPr>
          <w:sz w:val="21"/>
          <w:szCs w:val="21"/>
          <w:lang w:val="en-US"/>
        </w:rPr>
        <w:t>annat</w:t>
      </w:r>
      <w:proofErr w:type="spellEnd"/>
      <w:r w:rsidRPr="00352E4E">
        <w:rPr>
          <w:sz w:val="21"/>
          <w:szCs w:val="21"/>
          <w:lang w:val="en-US"/>
        </w:rPr>
        <w:t xml:space="preserve"> </w:t>
      </w:r>
      <w:proofErr w:type="spellStart"/>
      <w:r w:rsidRPr="00352E4E">
        <w:rPr>
          <w:sz w:val="21"/>
          <w:szCs w:val="21"/>
          <w:lang w:val="en-US"/>
        </w:rPr>
        <w:t>tidsfördriv</w:t>
      </w:r>
      <w:proofErr w:type="spellEnd"/>
    </w:p>
    <w:p w14:paraId="29E89CDA"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Kamerautrustning</w:t>
      </w:r>
      <w:proofErr w:type="spellEnd"/>
    </w:p>
    <w:p w14:paraId="5BD615FC"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Kikare</w:t>
      </w:r>
      <w:proofErr w:type="spellEnd"/>
    </w:p>
    <w:p w14:paraId="54A05F69"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Middagskläder</w:t>
      </w:r>
      <w:proofErr w:type="spellEnd"/>
      <w:r w:rsidRPr="00352E4E">
        <w:rPr>
          <w:sz w:val="21"/>
          <w:szCs w:val="21"/>
          <w:lang w:val="en-US"/>
        </w:rPr>
        <w:t xml:space="preserve"> för </w:t>
      </w:r>
      <w:proofErr w:type="spellStart"/>
      <w:r w:rsidRPr="00352E4E">
        <w:rPr>
          <w:sz w:val="21"/>
          <w:szCs w:val="21"/>
          <w:lang w:val="en-US"/>
        </w:rPr>
        <w:t>hotellvistelse</w:t>
      </w:r>
      <w:proofErr w:type="spellEnd"/>
    </w:p>
    <w:p w14:paraId="27791F94" w14:textId="77777777" w:rsidR="00352E4E"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Nattkläder</w:t>
      </w:r>
      <w:proofErr w:type="spellEnd"/>
      <w:r w:rsidRPr="00352E4E">
        <w:rPr>
          <w:sz w:val="21"/>
          <w:szCs w:val="21"/>
          <w:lang w:val="en-US"/>
        </w:rPr>
        <w:t xml:space="preserve"> för </w:t>
      </w:r>
      <w:proofErr w:type="spellStart"/>
      <w:r w:rsidRPr="00352E4E">
        <w:rPr>
          <w:sz w:val="21"/>
          <w:szCs w:val="21"/>
          <w:lang w:val="en-US"/>
        </w:rPr>
        <w:t>hotellvistelse</w:t>
      </w:r>
      <w:proofErr w:type="spellEnd"/>
    </w:p>
    <w:p w14:paraId="4562F800" w14:textId="5E430807" w:rsidR="00AC2D3A" w:rsidRPr="00352E4E" w:rsidRDefault="00352E4E" w:rsidP="00352E4E">
      <w:pPr>
        <w:pStyle w:val="Ingress"/>
        <w:numPr>
          <w:ilvl w:val="0"/>
          <w:numId w:val="2"/>
        </w:numPr>
        <w:spacing w:after="0"/>
        <w:rPr>
          <w:sz w:val="21"/>
          <w:szCs w:val="21"/>
          <w:lang w:val="en-US"/>
        </w:rPr>
      </w:pPr>
      <w:proofErr w:type="spellStart"/>
      <w:r w:rsidRPr="00352E4E">
        <w:rPr>
          <w:sz w:val="21"/>
          <w:szCs w:val="21"/>
          <w:lang w:val="en-US"/>
        </w:rPr>
        <w:t>Väska</w:t>
      </w:r>
      <w:proofErr w:type="spellEnd"/>
      <w:r w:rsidRPr="00352E4E">
        <w:rPr>
          <w:sz w:val="21"/>
          <w:szCs w:val="21"/>
          <w:lang w:val="en-US"/>
        </w:rPr>
        <w:t xml:space="preserve"> - </w:t>
      </w:r>
      <w:proofErr w:type="spellStart"/>
      <w:r w:rsidRPr="00352E4E">
        <w:rPr>
          <w:sz w:val="21"/>
          <w:szCs w:val="21"/>
          <w:lang w:val="en-US"/>
        </w:rPr>
        <w:t>att</w:t>
      </w:r>
      <w:proofErr w:type="spellEnd"/>
      <w:r w:rsidRPr="00352E4E">
        <w:rPr>
          <w:sz w:val="21"/>
          <w:szCs w:val="21"/>
          <w:lang w:val="en-US"/>
        </w:rPr>
        <w:t xml:space="preserve"> </w:t>
      </w:r>
      <w:proofErr w:type="spellStart"/>
      <w:r w:rsidRPr="00352E4E">
        <w:rPr>
          <w:sz w:val="21"/>
          <w:szCs w:val="21"/>
          <w:lang w:val="en-US"/>
        </w:rPr>
        <w:t>förvara</w:t>
      </w:r>
      <w:proofErr w:type="spellEnd"/>
      <w:r w:rsidRPr="00352E4E">
        <w:rPr>
          <w:sz w:val="21"/>
          <w:szCs w:val="21"/>
          <w:lang w:val="en-US"/>
        </w:rPr>
        <w:t xml:space="preserve"> </w:t>
      </w:r>
      <w:proofErr w:type="spellStart"/>
      <w:r w:rsidRPr="00352E4E">
        <w:rPr>
          <w:sz w:val="21"/>
          <w:szCs w:val="21"/>
          <w:lang w:val="en-US"/>
        </w:rPr>
        <w:t>personlig</w:t>
      </w:r>
      <w:proofErr w:type="spellEnd"/>
      <w:r w:rsidRPr="00352E4E">
        <w:rPr>
          <w:sz w:val="21"/>
          <w:szCs w:val="21"/>
          <w:lang w:val="en-US"/>
        </w:rPr>
        <w:t xml:space="preserve"> </w:t>
      </w:r>
      <w:proofErr w:type="spellStart"/>
      <w:r w:rsidRPr="00352E4E">
        <w:rPr>
          <w:sz w:val="21"/>
          <w:szCs w:val="21"/>
          <w:lang w:val="en-US"/>
        </w:rPr>
        <w:t>utrustning</w:t>
      </w:r>
      <w:proofErr w:type="spellEnd"/>
      <w:r w:rsidRPr="00352E4E">
        <w:rPr>
          <w:sz w:val="21"/>
          <w:szCs w:val="21"/>
          <w:lang w:val="en-US"/>
        </w:rPr>
        <w:t xml:space="preserve"> </w:t>
      </w:r>
      <w:proofErr w:type="spellStart"/>
      <w:r w:rsidRPr="00352E4E">
        <w:rPr>
          <w:sz w:val="21"/>
          <w:szCs w:val="21"/>
          <w:lang w:val="en-US"/>
        </w:rPr>
        <w:t>på</w:t>
      </w:r>
      <w:proofErr w:type="spellEnd"/>
      <w:r w:rsidRPr="00352E4E">
        <w:rPr>
          <w:sz w:val="21"/>
          <w:szCs w:val="21"/>
          <w:lang w:val="en-US"/>
        </w:rPr>
        <w:t xml:space="preserve"> </w:t>
      </w:r>
      <w:proofErr w:type="spellStart"/>
      <w:r w:rsidRPr="00352E4E">
        <w:rPr>
          <w:sz w:val="21"/>
          <w:szCs w:val="21"/>
          <w:lang w:val="en-US"/>
        </w:rPr>
        <w:t>Grövelsjöns</w:t>
      </w:r>
      <w:proofErr w:type="spellEnd"/>
      <w:r w:rsidRPr="00352E4E">
        <w:rPr>
          <w:sz w:val="21"/>
          <w:szCs w:val="21"/>
          <w:lang w:val="en-US"/>
        </w:rPr>
        <w:t xml:space="preserve"> </w:t>
      </w:r>
      <w:proofErr w:type="spellStart"/>
      <w:r w:rsidRPr="00352E4E">
        <w:rPr>
          <w:sz w:val="21"/>
          <w:szCs w:val="21"/>
          <w:lang w:val="en-US"/>
        </w:rPr>
        <w:t>fjällstation</w:t>
      </w:r>
      <w:proofErr w:type="spellEnd"/>
      <w:r w:rsidRPr="00352E4E">
        <w:rPr>
          <w:sz w:val="21"/>
          <w:szCs w:val="21"/>
          <w:lang w:val="en-US"/>
        </w:rPr>
        <w:t xml:space="preserve"> </w:t>
      </w:r>
      <w:proofErr w:type="spellStart"/>
      <w:r w:rsidR="00BA1F92">
        <w:rPr>
          <w:sz w:val="21"/>
          <w:szCs w:val="21"/>
          <w:lang w:val="en-US"/>
        </w:rPr>
        <w:t>som</w:t>
      </w:r>
      <w:proofErr w:type="spellEnd"/>
      <w:r w:rsidR="00BA1F92">
        <w:rPr>
          <w:sz w:val="21"/>
          <w:szCs w:val="21"/>
          <w:lang w:val="en-US"/>
        </w:rPr>
        <w:t xml:space="preserve"> </w:t>
      </w:r>
      <w:proofErr w:type="spellStart"/>
      <w:r w:rsidR="00BA1F92">
        <w:rPr>
          <w:sz w:val="21"/>
          <w:szCs w:val="21"/>
          <w:lang w:val="en-US"/>
        </w:rPr>
        <w:t>inte</w:t>
      </w:r>
      <w:proofErr w:type="spellEnd"/>
      <w:r w:rsidR="00BA1F92">
        <w:rPr>
          <w:sz w:val="21"/>
          <w:szCs w:val="21"/>
          <w:lang w:val="en-US"/>
        </w:rPr>
        <w:t xml:space="preserve"> </w:t>
      </w:r>
      <w:proofErr w:type="spellStart"/>
      <w:r w:rsidR="00BA1F92">
        <w:rPr>
          <w:sz w:val="21"/>
          <w:szCs w:val="21"/>
          <w:lang w:val="en-US"/>
        </w:rPr>
        <w:t>h</w:t>
      </w:r>
      <w:r w:rsidR="00EF060C">
        <w:rPr>
          <w:sz w:val="21"/>
          <w:szCs w:val="21"/>
          <w:lang w:val="en-US"/>
        </w:rPr>
        <w:t>ä</w:t>
      </w:r>
      <w:r w:rsidR="00BA1F92">
        <w:rPr>
          <w:sz w:val="21"/>
          <w:szCs w:val="21"/>
          <w:lang w:val="en-US"/>
        </w:rPr>
        <w:t>nger</w:t>
      </w:r>
      <w:proofErr w:type="spellEnd"/>
      <w:r w:rsidR="00BA1F92">
        <w:rPr>
          <w:sz w:val="21"/>
          <w:szCs w:val="21"/>
          <w:lang w:val="en-US"/>
        </w:rPr>
        <w:t xml:space="preserve"> med </w:t>
      </w:r>
      <w:proofErr w:type="spellStart"/>
      <w:r w:rsidR="00BA1F92">
        <w:rPr>
          <w:sz w:val="21"/>
          <w:szCs w:val="21"/>
          <w:lang w:val="en-US"/>
        </w:rPr>
        <w:t>på</w:t>
      </w:r>
      <w:proofErr w:type="spellEnd"/>
      <w:r w:rsidRPr="00352E4E">
        <w:rPr>
          <w:sz w:val="21"/>
          <w:szCs w:val="21"/>
          <w:lang w:val="en-US"/>
        </w:rPr>
        <w:t xml:space="preserve"> </w:t>
      </w:r>
      <w:proofErr w:type="spellStart"/>
      <w:r w:rsidRPr="00352E4E">
        <w:rPr>
          <w:sz w:val="21"/>
          <w:szCs w:val="21"/>
          <w:lang w:val="en-US"/>
        </w:rPr>
        <w:t>stugt</w:t>
      </w:r>
      <w:r>
        <w:rPr>
          <w:sz w:val="21"/>
          <w:szCs w:val="21"/>
          <w:lang w:val="en-US"/>
        </w:rPr>
        <w:t>uren</w:t>
      </w:r>
      <w:proofErr w:type="spellEnd"/>
      <w:r w:rsidR="00BA1F92">
        <w:rPr>
          <w:sz w:val="21"/>
          <w:szCs w:val="21"/>
          <w:lang w:val="en-US"/>
        </w:rPr>
        <w:t xml:space="preserve"> (</w:t>
      </w:r>
      <w:proofErr w:type="spellStart"/>
      <w:r w:rsidR="00BA1F92">
        <w:rPr>
          <w:sz w:val="21"/>
          <w:szCs w:val="21"/>
          <w:lang w:val="en-US"/>
        </w:rPr>
        <w:t>typ</w:t>
      </w:r>
      <w:proofErr w:type="spellEnd"/>
      <w:r w:rsidR="00BA1F92">
        <w:rPr>
          <w:sz w:val="21"/>
          <w:szCs w:val="21"/>
          <w:lang w:val="en-US"/>
        </w:rPr>
        <w:t xml:space="preserve"> </w:t>
      </w:r>
      <w:proofErr w:type="spellStart"/>
      <w:r w:rsidR="00BA1F92">
        <w:rPr>
          <w:sz w:val="21"/>
          <w:szCs w:val="21"/>
          <w:lang w:val="en-US"/>
        </w:rPr>
        <w:t>resekläder</w:t>
      </w:r>
      <w:proofErr w:type="spellEnd"/>
      <w:r w:rsidR="00BA1F92">
        <w:rPr>
          <w:sz w:val="21"/>
          <w:szCs w:val="21"/>
          <w:lang w:val="en-US"/>
        </w:rPr>
        <w:t>/</w:t>
      </w:r>
      <w:proofErr w:type="spellStart"/>
      <w:r w:rsidR="00BA1F92">
        <w:rPr>
          <w:sz w:val="21"/>
          <w:szCs w:val="21"/>
          <w:lang w:val="en-US"/>
        </w:rPr>
        <w:t>skor</w:t>
      </w:r>
      <w:proofErr w:type="spellEnd"/>
      <w:r w:rsidR="00BA1F92">
        <w:rPr>
          <w:sz w:val="21"/>
          <w:szCs w:val="21"/>
          <w:lang w:val="en-US"/>
        </w:rPr>
        <w:t xml:space="preserve">, </w:t>
      </w:r>
      <w:proofErr w:type="spellStart"/>
      <w:r w:rsidR="00BA1F92">
        <w:rPr>
          <w:sz w:val="21"/>
          <w:szCs w:val="21"/>
          <w:lang w:val="en-US"/>
        </w:rPr>
        <w:t>middagskläder</w:t>
      </w:r>
      <w:proofErr w:type="spellEnd"/>
      <w:r w:rsidR="00BA1F92">
        <w:rPr>
          <w:sz w:val="21"/>
          <w:szCs w:val="21"/>
          <w:lang w:val="en-US"/>
        </w:rPr>
        <w:t xml:space="preserve"> och </w:t>
      </w:r>
      <w:proofErr w:type="spellStart"/>
      <w:r w:rsidR="00BA1F92">
        <w:rPr>
          <w:sz w:val="21"/>
          <w:szCs w:val="21"/>
          <w:lang w:val="en-US"/>
        </w:rPr>
        <w:t>necessär</w:t>
      </w:r>
      <w:proofErr w:type="spellEnd"/>
      <w:r w:rsidR="00BA1F92">
        <w:rPr>
          <w:sz w:val="21"/>
          <w:szCs w:val="21"/>
          <w:lang w:val="en-US"/>
        </w:rPr>
        <w:t>).</w:t>
      </w:r>
    </w:p>
    <w:sectPr w:rsidR="00AC2D3A" w:rsidRPr="00352E4E" w:rsidSect="00927CDC">
      <w:headerReference w:type="default" r:id="rId10"/>
      <w:footerReference w:type="default" r:id="rId11"/>
      <w:headerReference w:type="first" r:id="rId12"/>
      <w:footerReference w:type="first" r:id="rId13"/>
      <w:pgSz w:w="11906" w:h="16838"/>
      <w:pgMar w:top="2835"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1683" w14:textId="77777777" w:rsidR="002C4B03" w:rsidRDefault="002C4B03" w:rsidP="00AC2D3A">
      <w:r>
        <w:separator/>
      </w:r>
    </w:p>
  </w:endnote>
  <w:endnote w:type="continuationSeparator" w:id="0">
    <w:p w14:paraId="07E18D2F" w14:textId="77777777" w:rsidR="002C4B03" w:rsidRDefault="002C4B03" w:rsidP="00AC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CS-bröd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FBC" w14:textId="77777777" w:rsidR="004A4B5A" w:rsidRPr="00F935C1" w:rsidRDefault="004A4B5A" w:rsidP="004A4B5A">
    <w:pPr>
      <w:pStyle w:val="Sidfot"/>
      <w:jc w:val="center"/>
      <w:rPr>
        <w:color w:val="4377BB" w:themeColor="accent1"/>
        <w:sz w:val="18"/>
        <w:szCs w:val="18"/>
      </w:rPr>
    </w:pPr>
    <w:r w:rsidRPr="00F935C1">
      <w:rPr>
        <w:color w:val="4377BB" w:themeColor="accent1"/>
        <w:sz w:val="18"/>
        <w:szCs w:val="18"/>
      </w:rPr>
      <w:t>Friluftsfrämjandet</w:t>
    </w:r>
  </w:p>
  <w:p w14:paraId="1C572988" w14:textId="620C6858" w:rsidR="004A4B5A" w:rsidRDefault="00483E16" w:rsidP="004A4B5A">
    <w:pPr>
      <w:pStyle w:val="Sidfot"/>
      <w:jc w:val="center"/>
    </w:pPr>
    <w:r>
      <w:rPr>
        <w:color w:val="4377BB" w:themeColor="accent1"/>
        <w:sz w:val="18"/>
        <w:szCs w:val="18"/>
      </w:rPr>
      <w:t>Järfälla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5992" w14:textId="77777777" w:rsidR="00F935C1" w:rsidRPr="00F935C1" w:rsidRDefault="00F935C1" w:rsidP="004A4B5A">
    <w:pPr>
      <w:pStyle w:val="Sidfot"/>
      <w:jc w:val="center"/>
      <w:rPr>
        <w:color w:val="4377BB" w:themeColor="accent1"/>
        <w:sz w:val="18"/>
        <w:szCs w:val="18"/>
      </w:rPr>
    </w:pPr>
    <w:r>
      <w:rPr>
        <w:noProof/>
      </w:rPr>
      <mc:AlternateContent>
        <mc:Choice Requires="wps">
          <w:drawing>
            <wp:anchor distT="0" distB="0" distL="114300" distR="114300" simplePos="0" relativeHeight="251660288" behindDoc="0" locked="0" layoutInCell="1" allowOverlap="1" wp14:anchorId="130733AE" wp14:editId="16564705">
              <wp:simplePos x="0" y="0"/>
              <wp:positionH relativeFrom="column">
                <wp:posOffset>-1994535</wp:posOffset>
              </wp:positionH>
              <wp:positionV relativeFrom="page">
                <wp:posOffset>9589135</wp:posOffset>
              </wp:positionV>
              <wp:extent cx="2087880" cy="1974215"/>
              <wp:effectExtent l="0" t="63500" r="45720" b="0"/>
              <wp:wrapNone/>
              <wp:docPr id="809797325" name="Båge 2"/>
              <wp:cNvGraphicFramePr/>
              <a:graphic xmlns:a="http://schemas.openxmlformats.org/drawingml/2006/main">
                <a:graphicData uri="http://schemas.microsoft.com/office/word/2010/wordprocessingShape">
                  <wps:wsp>
                    <wps:cNvSpPr/>
                    <wps:spPr>
                      <a:xfrm>
                        <a:off x="0" y="0"/>
                        <a:ext cx="2087880" cy="1974215"/>
                      </a:xfrm>
                      <a:prstGeom prst="arc">
                        <a:avLst>
                          <a:gd name="adj1" fmla="val 15714512"/>
                          <a:gd name="adj2" fmla="val 967689"/>
                        </a:avLst>
                      </a:prstGeom>
                      <a:ln w="889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655AF0" id="Båge 2" o:spid="_x0000_s1026" style="position:absolute;margin-left:-157.05pt;margin-top:755.05pt;width:164.4pt;height:155.4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coordsize="2087880,197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" path="m904855,8800nsc1242938,-34174,1581901,81750,1812690,319276v250479,257791,337823,621740,229551,956508l1043940,987108,904855,8800xem904855,8800nfc1242938,-34174,1581901,81750,1812690,319276v250479,257791,337823,621740,229551,956508e" filled="f" strokecolor="#4377bb [3204]" strokeweight="7pt">
              <v:stroke joinstyle="miter"/>
              <v:path arrowok="t" o:connecttype="custom" o:connectlocs="904855,8800;1812690,319276;2042241,1275784" o:connectangles="0,0,0"/>
              <w10:wrap anchory="page"/>
            </v:shape>
          </w:pict>
        </mc:Fallback>
      </mc:AlternateContent>
    </w:r>
    <w:r w:rsidRPr="00F935C1">
      <w:rPr>
        <w:color w:val="4377BB" w:themeColor="accent1"/>
        <w:sz w:val="18"/>
        <w:szCs w:val="18"/>
      </w:rPr>
      <w:t>Friluftsfrämjandet</w:t>
    </w:r>
  </w:p>
  <w:p w14:paraId="6DF6D1D2" w14:textId="40C006B9" w:rsidR="006E0019" w:rsidRDefault="00483E16" w:rsidP="00483E16">
    <w:pPr>
      <w:pStyle w:val="Sidfot"/>
      <w:jc w:val="center"/>
    </w:pPr>
    <w:r>
      <w:rPr>
        <w:color w:val="4377BB" w:themeColor="accent1"/>
        <w:sz w:val="18"/>
        <w:szCs w:val="18"/>
      </w:rPr>
      <w:t>Järfälla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2F0A" w14:textId="77777777" w:rsidR="002C4B03" w:rsidRDefault="002C4B03" w:rsidP="00AC2D3A">
      <w:r>
        <w:separator/>
      </w:r>
    </w:p>
  </w:footnote>
  <w:footnote w:type="continuationSeparator" w:id="0">
    <w:p w14:paraId="42F22BAE" w14:textId="77777777" w:rsidR="002C4B03" w:rsidRDefault="002C4B03" w:rsidP="00AC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EC56" w14:textId="77777777" w:rsidR="00AC2D3A" w:rsidRDefault="00AC2D3A" w:rsidP="00AC2D3A">
    <w:pPr>
      <w:pStyle w:val="Sidhuvud"/>
    </w:pPr>
    <w:r>
      <w:rPr>
        <w:noProof/>
      </w:rPr>
      <w:drawing>
        <wp:anchor distT="0" distB="0" distL="114300" distR="114300" simplePos="0" relativeHeight="251658240" behindDoc="1" locked="0" layoutInCell="1" allowOverlap="1" wp14:anchorId="720EA2C1" wp14:editId="3686AE0A">
          <wp:simplePos x="0" y="0"/>
          <wp:positionH relativeFrom="margin">
            <wp:posOffset>2159000</wp:posOffset>
          </wp:positionH>
          <wp:positionV relativeFrom="margin">
            <wp:posOffset>-1800924</wp:posOffset>
          </wp:positionV>
          <wp:extent cx="1081405" cy="1036955"/>
          <wp:effectExtent l="0" t="0" r="0" b="4445"/>
          <wp:wrapTight wrapText="bothSides">
            <wp:wrapPolygon edited="0">
              <wp:start x="0" y="0"/>
              <wp:lineTo x="0" y="21428"/>
              <wp:lineTo x="21308" y="21428"/>
              <wp:lineTo x="21308" y="0"/>
              <wp:lineTo x="0" y="0"/>
            </wp:wrapPolygon>
          </wp:wrapTight>
          <wp:docPr id="36371830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8300" name="Bild 3637183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05" cy="1036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46FA" w14:textId="77777777" w:rsidR="006E0019" w:rsidRDefault="005850E7">
    <w:pPr>
      <w:pStyle w:val="Sidhuvud"/>
    </w:pPr>
    <w:r>
      <w:rPr>
        <w:noProof/>
      </w:rPr>
      <mc:AlternateContent>
        <mc:Choice Requires="wps">
          <w:drawing>
            <wp:anchor distT="0" distB="0" distL="114300" distR="114300" simplePos="0" relativeHeight="251663360" behindDoc="0" locked="0" layoutInCell="1" allowOverlap="1" wp14:anchorId="67CF8D12" wp14:editId="2063EAC5">
              <wp:simplePos x="0" y="0"/>
              <wp:positionH relativeFrom="column">
                <wp:posOffset>4548174</wp:posOffset>
              </wp:positionH>
              <wp:positionV relativeFrom="paragraph">
                <wp:posOffset>-465455</wp:posOffset>
              </wp:positionV>
              <wp:extent cx="2155005" cy="2097741"/>
              <wp:effectExtent l="0" t="0" r="17145" b="10795"/>
              <wp:wrapNone/>
              <wp:docPr id="668197959" name="Frihandsfigur 3"/>
              <wp:cNvGraphicFramePr/>
              <a:graphic xmlns:a="http://schemas.openxmlformats.org/drawingml/2006/main">
                <a:graphicData uri="http://schemas.microsoft.com/office/word/2010/wordprocessingShape">
                  <wps:wsp>
                    <wps:cNvSpPr/>
                    <wps:spPr>
                      <a:xfrm>
                        <a:off x="0" y="0"/>
                        <a:ext cx="2155005" cy="2097741"/>
                      </a:xfrm>
                      <a:custGeom>
                        <a:avLst/>
                        <a:gdLst>
                          <a:gd name="connsiteX0" fmla="*/ 0 w 2512679"/>
                          <a:gd name="connsiteY0" fmla="*/ 0 h 2489627"/>
                          <a:gd name="connsiteX1" fmla="*/ 1160289 w 2512679"/>
                          <a:gd name="connsiteY1" fmla="*/ 1029661 h 2489627"/>
                          <a:gd name="connsiteX2" fmla="*/ 1605963 w 2512679"/>
                          <a:gd name="connsiteY2" fmla="*/ 2220686 h 2489627"/>
                          <a:gd name="connsiteX3" fmla="*/ 2512679 w 2512679"/>
                          <a:gd name="connsiteY3" fmla="*/ 2489627 h 2489627"/>
                          <a:gd name="connsiteX0" fmla="*/ 0 w 2604911"/>
                          <a:gd name="connsiteY0" fmla="*/ 0 h 2535739"/>
                          <a:gd name="connsiteX1" fmla="*/ 1252521 w 2604911"/>
                          <a:gd name="connsiteY1" fmla="*/ 1075773 h 2535739"/>
                          <a:gd name="connsiteX2" fmla="*/ 1698195 w 2604911"/>
                          <a:gd name="connsiteY2" fmla="*/ 2266798 h 2535739"/>
                          <a:gd name="connsiteX3" fmla="*/ 2604911 w 2604911"/>
                          <a:gd name="connsiteY3" fmla="*/ 2535739 h 2535739"/>
                          <a:gd name="connsiteX0" fmla="*/ 0 w 2604911"/>
                          <a:gd name="connsiteY0" fmla="*/ 0 h 2535739"/>
                          <a:gd name="connsiteX1" fmla="*/ 1252521 w 2604911"/>
                          <a:gd name="connsiteY1" fmla="*/ 1075773 h 2535739"/>
                          <a:gd name="connsiteX2" fmla="*/ 1698195 w 2604911"/>
                          <a:gd name="connsiteY2" fmla="*/ 2266798 h 2535739"/>
                          <a:gd name="connsiteX3" fmla="*/ 2604911 w 2604911"/>
                          <a:gd name="connsiteY3" fmla="*/ 2535739 h 2535739"/>
                          <a:gd name="connsiteX0" fmla="*/ 0 w 2604911"/>
                          <a:gd name="connsiteY0" fmla="*/ 0 h 2535739"/>
                          <a:gd name="connsiteX1" fmla="*/ 1252521 w 2604911"/>
                          <a:gd name="connsiteY1" fmla="*/ 1075773 h 2535739"/>
                          <a:gd name="connsiteX2" fmla="*/ 1775039 w 2604911"/>
                          <a:gd name="connsiteY2" fmla="*/ 2159214 h 2535739"/>
                          <a:gd name="connsiteX3" fmla="*/ 2604911 w 2604911"/>
                          <a:gd name="connsiteY3" fmla="*/ 2535739 h 2535739"/>
                        </a:gdLst>
                        <a:ahLst/>
                        <a:cxnLst>
                          <a:cxn ang="0">
                            <a:pos x="connsiteX0" y="connsiteY0"/>
                          </a:cxn>
                          <a:cxn ang="0">
                            <a:pos x="connsiteX1" y="connsiteY1"/>
                          </a:cxn>
                          <a:cxn ang="0">
                            <a:pos x="connsiteX2" y="connsiteY2"/>
                          </a:cxn>
                          <a:cxn ang="0">
                            <a:pos x="connsiteX3" y="connsiteY3"/>
                          </a:cxn>
                        </a:cxnLst>
                        <a:rect l="l" t="t" r="r" b="b"/>
                        <a:pathLst>
                          <a:path w="2604911" h="2535739">
                            <a:moveTo>
                              <a:pt x="0" y="0"/>
                            </a:moveTo>
                            <a:cubicBezTo>
                              <a:pt x="215781" y="867695"/>
                              <a:pt x="956681" y="715904"/>
                              <a:pt x="1252521" y="1075773"/>
                            </a:cubicBezTo>
                            <a:cubicBezTo>
                              <a:pt x="1548361" y="1435642"/>
                              <a:pt x="1549641" y="1915886"/>
                              <a:pt x="1775039" y="2159214"/>
                            </a:cubicBezTo>
                            <a:cubicBezTo>
                              <a:pt x="2000437" y="2402542"/>
                              <a:pt x="2465318" y="2424321"/>
                              <a:pt x="2604911" y="2535739"/>
                            </a:cubicBezTo>
                          </a:path>
                        </a:pathLst>
                      </a:custGeom>
                      <a:noFill/>
                      <a:ln>
                        <a:solidFill>
                          <a:schemeClr val="bg2"/>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E959" id="Frihandsfigur 3" o:spid="_x0000_s1026" style="position:absolute;margin-left:358.1pt;margin-top:-36.65pt;width:169.7pt;height:1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4911,253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" path="m,c215781,867695,956681,715904,1252521,1075773v295840,359869,297120,840113,522518,1083441c2000437,2402542,2465318,2424321,2604911,2535739e" filled="f" strokecolor="#cadbe8 [3214]" strokeweight="1pt">
              <v:stroke dashstyle="dash" joinstyle="miter"/>
              <v:path arrowok="t" o:connecttype="custom" o:connectlocs="0,0;1036192,889955;1468464,1786253;2155005,2097741" o:connectangles="0,0,0,0"/>
            </v:shape>
          </w:pict>
        </mc:Fallback>
      </mc:AlternateContent>
    </w:r>
    <w:r w:rsidR="006E0019">
      <w:rPr>
        <w:noProof/>
      </w:rPr>
      <w:drawing>
        <wp:anchor distT="0" distB="0" distL="114300" distR="114300" simplePos="0" relativeHeight="251662336" behindDoc="1" locked="0" layoutInCell="1" allowOverlap="1" wp14:anchorId="34324B61" wp14:editId="08828A7B">
          <wp:simplePos x="0" y="0"/>
          <wp:positionH relativeFrom="margin">
            <wp:posOffset>2159000</wp:posOffset>
          </wp:positionH>
          <wp:positionV relativeFrom="margin">
            <wp:posOffset>-1795209</wp:posOffset>
          </wp:positionV>
          <wp:extent cx="1081405" cy="1036955"/>
          <wp:effectExtent l="0" t="0" r="0" b="4445"/>
          <wp:wrapTight wrapText="bothSides">
            <wp:wrapPolygon edited="0">
              <wp:start x="0" y="0"/>
              <wp:lineTo x="0" y="21428"/>
              <wp:lineTo x="21308" y="21428"/>
              <wp:lineTo x="21308" y="0"/>
              <wp:lineTo x="0" y="0"/>
            </wp:wrapPolygon>
          </wp:wrapTight>
          <wp:docPr id="180226234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8300" name="Bild 3637183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05" cy="1036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62E0"/>
    <w:multiLevelType w:val="hybridMultilevel"/>
    <w:tmpl w:val="D736D2EC"/>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095940"/>
    <w:multiLevelType w:val="hybridMultilevel"/>
    <w:tmpl w:val="888261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9248B1"/>
    <w:multiLevelType w:val="hybridMultilevel"/>
    <w:tmpl w:val="8A402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632809">
    <w:abstractNumId w:val="1"/>
  </w:num>
  <w:num w:numId="2" w16cid:durableId="1915896288">
    <w:abstractNumId w:val="0"/>
  </w:num>
  <w:num w:numId="3" w16cid:durableId="109714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4E"/>
    <w:rsid w:val="00024D7F"/>
    <w:rsid w:val="000251A9"/>
    <w:rsid w:val="00070249"/>
    <w:rsid w:val="00086F8C"/>
    <w:rsid w:val="00102D6D"/>
    <w:rsid w:val="00146FBA"/>
    <w:rsid w:val="0016367B"/>
    <w:rsid w:val="002C4B03"/>
    <w:rsid w:val="00352E4E"/>
    <w:rsid w:val="003E687D"/>
    <w:rsid w:val="003F0EFE"/>
    <w:rsid w:val="00483E16"/>
    <w:rsid w:val="004A4B5A"/>
    <w:rsid w:val="00563A93"/>
    <w:rsid w:val="005850E7"/>
    <w:rsid w:val="00604421"/>
    <w:rsid w:val="0065521A"/>
    <w:rsid w:val="00693B42"/>
    <w:rsid w:val="006E0019"/>
    <w:rsid w:val="008172BE"/>
    <w:rsid w:val="008D1CE0"/>
    <w:rsid w:val="008F34DE"/>
    <w:rsid w:val="00927CDC"/>
    <w:rsid w:val="00AC2D3A"/>
    <w:rsid w:val="00AE4F0E"/>
    <w:rsid w:val="00B726C7"/>
    <w:rsid w:val="00BA1F92"/>
    <w:rsid w:val="00D42DC2"/>
    <w:rsid w:val="00EE0B5A"/>
    <w:rsid w:val="00EF060C"/>
    <w:rsid w:val="00F93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ABCB"/>
  <w15:chartTrackingRefBased/>
  <w15:docId w15:val="{5F14CBC1-C0AB-4C23-85B8-6143E4DD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3A"/>
    <w:rPr>
      <w:sz w:val="21"/>
      <w:szCs w:val="21"/>
    </w:rPr>
  </w:style>
  <w:style w:type="paragraph" w:styleId="Rubrik1">
    <w:name w:val="heading 1"/>
    <w:basedOn w:val="Normal"/>
    <w:next w:val="Normal"/>
    <w:link w:val="Rubrik1Char"/>
    <w:uiPriority w:val="9"/>
    <w:qFormat/>
    <w:rsid w:val="00EE0B5A"/>
    <w:pPr>
      <w:keepNext/>
      <w:keepLines/>
      <w:spacing w:before="240"/>
      <w:outlineLvl w:val="0"/>
    </w:pPr>
    <w:rPr>
      <w:rFonts w:asciiTheme="majorHAnsi" w:eastAsiaTheme="majorEastAsia" w:hAnsiTheme="majorHAnsi" w:cstheme="majorBidi"/>
      <w:b/>
      <w:color w:val="4377BB" w:themeColor="accent1"/>
      <w:sz w:val="32"/>
      <w:szCs w:val="32"/>
    </w:rPr>
  </w:style>
  <w:style w:type="paragraph" w:styleId="Rubrik2">
    <w:name w:val="heading 2"/>
    <w:basedOn w:val="Normal"/>
    <w:next w:val="Normal"/>
    <w:link w:val="Rubrik2Char"/>
    <w:uiPriority w:val="9"/>
    <w:unhideWhenUsed/>
    <w:qFormat/>
    <w:rsid w:val="00AC2D3A"/>
    <w:pPr>
      <w:keepNext/>
      <w:keepLines/>
      <w:spacing w:before="200" w:after="80"/>
      <w:outlineLvl w:val="1"/>
    </w:pPr>
    <w:rPr>
      <w:rFonts w:asciiTheme="majorHAnsi" w:eastAsiaTheme="majorEastAsia" w:hAnsiTheme="majorHAnsi" w:cstheme="majorBidi"/>
      <w:b/>
      <w:color w:val="4377BB" w:themeColor="accent1"/>
      <w:sz w:val="26"/>
      <w:szCs w:val="26"/>
    </w:rPr>
  </w:style>
  <w:style w:type="paragraph" w:styleId="Rubrik3">
    <w:name w:val="heading 3"/>
    <w:basedOn w:val="Normal"/>
    <w:next w:val="Normal"/>
    <w:link w:val="Rubrik3Char"/>
    <w:uiPriority w:val="9"/>
    <w:unhideWhenUsed/>
    <w:qFormat/>
    <w:rsid w:val="00AC2D3A"/>
    <w:pPr>
      <w:keepNext/>
      <w:keepLines/>
      <w:spacing w:before="120"/>
      <w:outlineLvl w:val="2"/>
    </w:pPr>
    <w:rPr>
      <w:rFonts w:asciiTheme="majorHAnsi" w:eastAsiaTheme="majorEastAsia" w:hAnsiTheme="majorHAnsi" w:cstheme="majorBidi"/>
      <w:b/>
      <w:color w:val="0A2463" w:themeColor="text2"/>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0B5A"/>
    <w:rPr>
      <w:rFonts w:asciiTheme="majorHAnsi" w:eastAsiaTheme="majorEastAsia" w:hAnsiTheme="majorHAnsi" w:cstheme="majorBidi"/>
      <w:b/>
      <w:color w:val="4377BB" w:themeColor="accent1"/>
      <w:sz w:val="32"/>
      <w:szCs w:val="32"/>
    </w:rPr>
  </w:style>
  <w:style w:type="character" w:customStyle="1" w:styleId="Rubrik2Char">
    <w:name w:val="Rubrik 2 Char"/>
    <w:basedOn w:val="Standardstycketeckensnitt"/>
    <w:link w:val="Rubrik2"/>
    <w:uiPriority w:val="9"/>
    <w:rsid w:val="00AC2D3A"/>
    <w:rPr>
      <w:rFonts w:asciiTheme="majorHAnsi" w:eastAsiaTheme="majorEastAsia" w:hAnsiTheme="majorHAnsi" w:cstheme="majorBidi"/>
      <w:b/>
      <w:color w:val="4377BB" w:themeColor="accent1"/>
      <w:sz w:val="26"/>
      <w:szCs w:val="26"/>
    </w:rPr>
  </w:style>
  <w:style w:type="paragraph" w:styleId="Underrubrik">
    <w:name w:val="Subtitle"/>
    <w:basedOn w:val="Normal"/>
    <w:next w:val="Normal"/>
    <w:link w:val="UnderrubrikChar"/>
    <w:uiPriority w:val="11"/>
    <w:qFormat/>
    <w:rsid w:val="00EE0B5A"/>
    <w:pPr>
      <w:numPr>
        <w:ilvl w:val="1"/>
      </w:numPr>
      <w:spacing w:after="160"/>
    </w:pPr>
    <w:rPr>
      <w:rFonts w:eastAsiaTheme="minorEastAsia" w:cs="Times New Roman (CS-brödtext)"/>
      <w:b/>
      <w:color w:val="0A2463" w:themeColor="text2"/>
      <w:sz w:val="22"/>
      <w:szCs w:val="22"/>
    </w:rPr>
  </w:style>
  <w:style w:type="character" w:customStyle="1" w:styleId="UnderrubrikChar">
    <w:name w:val="Underrubrik Char"/>
    <w:basedOn w:val="Standardstycketeckensnitt"/>
    <w:link w:val="Underrubrik"/>
    <w:uiPriority w:val="11"/>
    <w:rsid w:val="00EE0B5A"/>
    <w:rPr>
      <w:rFonts w:eastAsiaTheme="minorEastAsia" w:cs="Times New Roman (CS-brödtext)"/>
      <w:b/>
      <w:color w:val="0A2463" w:themeColor="text2"/>
      <w:sz w:val="22"/>
      <w:szCs w:val="22"/>
    </w:rPr>
  </w:style>
  <w:style w:type="character" w:styleId="Starkbetoning">
    <w:name w:val="Intense Emphasis"/>
    <w:basedOn w:val="Standardstycketeckensnitt"/>
    <w:uiPriority w:val="21"/>
    <w:qFormat/>
    <w:rsid w:val="00EE0B5A"/>
    <w:rPr>
      <w:i/>
      <w:iCs/>
      <w:color w:val="4377BB" w:themeColor="accent1"/>
    </w:rPr>
  </w:style>
  <w:style w:type="paragraph" w:styleId="Sidhuvud">
    <w:name w:val="header"/>
    <w:basedOn w:val="Normal"/>
    <w:link w:val="SidhuvudChar"/>
    <w:uiPriority w:val="99"/>
    <w:unhideWhenUsed/>
    <w:rsid w:val="00AC2D3A"/>
    <w:pPr>
      <w:tabs>
        <w:tab w:val="center" w:pos="4536"/>
        <w:tab w:val="right" w:pos="9072"/>
      </w:tabs>
    </w:pPr>
  </w:style>
  <w:style w:type="character" w:customStyle="1" w:styleId="SidhuvudChar">
    <w:name w:val="Sidhuvud Char"/>
    <w:basedOn w:val="Standardstycketeckensnitt"/>
    <w:link w:val="Sidhuvud"/>
    <w:uiPriority w:val="99"/>
    <w:rsid w:val="00AC2D3A"/>
  </w:style>
  <w:style w:type="paragraph" w:styleId="Sidfot">
    <w:name w:val="footer"/>
    <w:basedOn w:val="Normal"/>
    <w:link w:val="SidfotChar"/>
    <w:uiPriority w:val="99"/>
    <w:unhideWhenUsed/>
    <w:rsid w:val="00AC2D3A"/>
    <w:pPr>
      <w:tabs>
        <w:tab w:val="center" w:pos="4536"/>
        <w:tab w:val="right" w:pos="9072"/>
      </w:tabs>
    </w:pPr>
  </w:style>
  <w:style w:type="character" w:customStyle="1" w:styleId="SidfotChar">
    <w:name w:val="Sidfot Char"/>
    <w:basedOn w:val="Standardstycketeckensnitt"/>
    <w:link w:val="Sidfot"/>
    <w:uiPriority w:val="99"/>
    <w:rsid w:val="00AC2D3A"/>
  </w:style>
  <w:style w:type="paragraph" w:styleId="Ingetavstnd">
    <w:name w:val="No Spacing"/>
    <w:uiPriority w:val="1"/>
    <w:qFormat/>
    <w:rsid w:val="00AC2D3A"/>
  </w:style>
  <w:style w:type="paragraph" w:customStyle="1" w:styleId="Ingress">
    <w:name w:val="Ingress"/>
    <w:basedOn w:val="Normal"/>
    <w:qFormat/>
    <w:rsid w:val="00AC2D3A"/>
    <w:pPr>
      <w:spacing w:after="360"/>
    </w:pPr>
    <w:rPr>
      <w:sz w:val="26"/>
      <w:szCs w:val="26"/>
    </w:rPr>
  </w:style>
  <w:style w:type="character" w:customStyle="1" w:styleId="Rubrik3Char">
    <w:name w:val="Rubrik 3 Char"/>
    <w:basedOn w:val="Standardstycketeckensnitt"/>
    <w:link w:val="Rubrik3"/>
    <w:uiPriority w:val="9"/>
    <w:rsid w:val="00AC2D3A"/>
    <w:rPr>
      <w:rFonts w:asciiTheme="majorHAnsi" w:eastAsiaTheme="majorEastAsia" w:hAnsiTheme="majorHAnsi" w:cstheme="majorBidi"/>
      <w:b/>
      <w:color w:val="0A2463" w:themeColor="text2"/>
    </w:rPr>
  </w:style>
  <w:style w:type="character" w:styleId="Starkreferens">
    <w:name w:val="Intense Reference"/>
    <w:basedOn w:val="Standardstycketeckensnitt"/>
    <w:uiPriority w:val="32"/>
    <w:qFormat/>
    <w:rsid w:val="00352E4E"/>
    <w:rPr>
      <w:b/>
      <w:bCs/>
      <w:smallCaps/>
      <w:color w:val="4377BB"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riluftsfrämjandet">
      <a:dk1>
        <a:srgbClr val="000000"/>
      </a:dk1>
      <a:lt1>
        <a:srgbClr val="FFFFFF"/>
      </a:lt1>
      <a:dk2>
        <a:srgbClr val="0A2463"/>
      </a:dk2>
      <a:lt2>
        <a:srgbClr val="CADBE8"/>
      </a:lt2>
      <a:accent1>
        <a:srgbClr val="4377BB"/>
      </a:accent1>
      <a:accent2>
        <a:srgbClr val="D1DBC9"/>
      </a:accent2>
      <a:accent3>
        <a:srgbClr val="668247"/>
      </a:accent3>
      <a:accent4>
        <a:srgbClr val="2B3C20"/>
      </a:accent4>
      <a:accent5>
        <a:srgbClr val="F8EBD7"/>
      </a:accent5>
      <a:accent6>
        <a:srgbClr val="D66930"/>
      </a:accent6>
      <a:hlink>
        <a:srgbClr val="4277BA"/>
      </a:hlink>
      <a:folHlink>
        <a:srgbClr val="2B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3cdc9d-9191-4ff9-8a80-a0a53198527b" xsi:nil="true"/>
    <lcf76f155ced4ddcb4097134ff3c332f xmlns="ae47921b-d2a3-4521-911f-511ffac5e6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70CA7344F0F142B6205BB3736EB163" ma:contentTypeVersion="13" ma:contentTypeDescription="Skapa ett nytt dokument." ma:contentTypeScope="" ma:versionID="6b7a6601d90360c8330124f093e866ee">
  <xsd:schema xmlns:xsd="http://www.w3.org/2001/XMLSchema" xmlns:xs="http://www.w3.org/2001/XMLSchema" xmlns:p="http://schemas.microsoft.com/office/2006/metadata/properties" xmlns:ns2="ae47921b-d2a3-4521-911f-511ffac5e648" xmlns:ns3="b23cdc9d-9191-4ff9-8a80-a0a53198527b" targetNamespace="http://schemas.microsoft.com/office/2006/metadata/properties" ma:root="true" ma:fieldsID="8fcfc2002a0efe059e02f048662c016b" ns2:_="" ns3:_="">
    <xsd:import namespace="ae47921b-d2a3-4521-911f-511ffac5e648"/>
    <xsd:import namespace="b23cdc9d-9191-4ff9-8a80-a0a53198527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921b-d2a3-4521-911f-511ffac5e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1549e2a-0939-4b91-a29b-61ab0e116e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cdc9d-9191-4ff9-8a80-a0a5319852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215422-f9f8-4659-83c5-7ce8a87a53e8}" ma:internalName="TaxCatchAll" ma:showField="CatchAllData" ma:web="b23cdc9d-9191-4ff9-8a80-a0a5319852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EAE6-4657-4581-BC7E-955FA867A15F}">
  <ds:schemaRefs>
    <ds:schemaRef ds:uri="http://schemas.microsoft.com/office/2006/metadata/properties"/>
    <ds:schemaRef ds:uri="http://schemas.microsoft.com/office/infopath/2007/PartnerControls"/>
    <ds:schemaRef ds:uri="b23cdc9d-9191-4ff9-8a80-a0a53198527b"/>
    <ds:schemaRef ds:uri="ae47921b-d2a3-4521-911f-511ffac5e648"/>
  </ds:schemaRefs>
</ds:datastoreItem>
</file>

<file path=customXml/itemProps2.xml><?xml version="1.0" encoding="utf-8"?>
<ds:datastoreItem xmlns:ds="http://schemas.openxmlformats.org/officeDocument/2006/customXml" ds:itemID="{E2AC2EC1-EC04-4A53-84E3-CA0BB3D20CFA}">
  <ds:schemaRefs>
    <ds:schemaRef ds:uri="http://schemas.microsoft.com/sharepoint/v3/contenttype/forms"/>
  </ds:schemaRefs>
</ds:datastoreItem>
</file>

<file path=customXml/itemProps3.xml><?xml version="1.0" encoding="utf-8"?>
<ds:datastoreItem xmlns:ds="http://schemas.openxmlformats.org/officeDocument/2006/customXml" ds:itemID="{FA306F30-6274-43E0-B219-4F9D256F6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7921b-d2a3-4521-911f-511ffac5e648"/>
    <ds:schemaRef ds:uri="b23cdc9d-9191-4ff9-8a80-a0a531985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3417</Characters>
  <Application>Microsoft Office Word</Application>
  <DocSecurity>0</DocSecurity>
  <Lines>106</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Nilsson</dc:creator>
  <cp:keywords/>
  <dc:description/>
  <cp:lastModifiedBy>Charlotta Medin</cp:lastModifiedBy>
  <cp:revision>2</cp:revision>
  <dcterms:created xsi:type="dcterms:W3CDTF">2025-12-18T21:25:00Z</dcterms:created>
  <dcterms:modified xsi:type="dcterms:W3CDTF">2025-12-18T21:25:00Z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0x010100E570CA7344F0F142B6205BB3736EB163</vt:lpwstr>
  </property>
  <property fmtid="{D5CDD505-2E9C-101B-9397-08002B2CF9AE}" pid="3" name="MediaServiceImageTags">
    <vt:lpwstr/>
  </property>
</Properties>
</file>